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6A39C" w14:textId="3D25CB60" w:rsidR="00F90EB9" w:rsidRPr="000936D1" w:rsidRDefault="006E0954" w:rsidP="00496054">
      <w:pPr>
        <w:jc w:val="both"/>
        <w:rPr>
          <w:rFonts w:ascii="Arial" w:hAnsi="Arial" w:cs="Arial"/>
          <w:sz w:val="22"/>
          <w:szCs w:val="22"/>
          <w:u w:val="single"/>
        </w:rPr>
      </w:pPr>
      <w:bookmarkStart w:id="0" w:name="_Hlk135727346"/>
      <w:r w:rsidRPr="000936D1">
        <w:rPr>
          <w:rFonts w:ascii="Arial" w:eastAsiaTheme="minorHAnsi" w:hAnsi="Arial" w:cs="Arial"/>
          <w:b/>
          <w:noProof/>
          <w:color w:val="000000"/>
          <w:sz w:val="22"/>
          <w:szCs w:val="22"/>
          <w:u w:val="single"/>
          <w:lang w:val="en-CA"/>
        </w:rPr>
        <w:drawing>
          <wp:anchor distT="0" distB="0" distL="114300" distR="114300" simplePos="0" relativeHeight="251658240" behindDoc="1" locked="0" layoutInCell="0" allowOverlap="1" wp14:anchorId="1295F272" wp14:editId="1D82CC4B">
            <wp:simplePos x="0" y="0"/>
            <wp:positionH relativeFrom="page">
              <wp:posOffset>4857750</wp:posOffset>
            </wp:positionH>
            <wp:positionV relativeFrom="margin">
              <wp:posOffset>-762000</wp:posOffset>
            </wp:positionV>
            <wp:extent cx="2520315" cy="328295"/>
            <wp:effectExtent l="0" t="0" r="0" b="0"/>
            <wp:wrapTight wrapText="bothSides">
              <wp:wrapPolygon edited="0">
                <wp:start x="0" y="0"/>
                <wp:lineTo x="0" y="20054"/>
                <wp:lineTo x="21388" y="20054"/>
                <wp:lineTo x="21388" y="0"/>
                <wp:lineTo x="0" y="0"/>
              </wp:wrapPolygon>
            </wp:wrapTight>
            <wp:docPr id="5" name="Picture 5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28295"/>
                    </a:xfrm>
                    <a:prstGeom prst="rect">
                      <a:avLst/>
                    </a:prstGeom>
                    <a:solidFill>
                      <a:srgbClr val="ED1C24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0CD9" w:rsidRPr="000936D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0936D1">
        <w:rPr>
          <w:rFonts w:ascii="Arial" w:hAnsi="Arial" w:cs="Arial"/>
          <w:b/>
          <w:bCs/>
          <w:sz w:val="22"/>
          <w:szCs w:val="22"/>
          <w:u w:val="single"/>
        </w:rPr>
        <w:t xml:space="preserve">all for Expression of </w:t>
      </w:r>
      <w:r w:rsidR="00F80CD9" w:rsidRPr="000936D1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0936D1">
        <w:rPr>
          <w:rFonts w:ascii="Arial" w:hAnsi="Arial" w:cs="Arial"/>
          <w:b/>
          <w:bCs/>
          <w:sz w:val="22"/>
          <w:szCs w:val="22"/>
          <w:u w:val="single"/>
        </w:rPr>
        <w:t>nterest</w:t>
      </w:r>
      <w:r w:rsidR="001A1482" w:rsidRPr="000936D1">
        <w:rPr>
          <w:rFonts w:ascii="Arial" w:hAnsi="Arial" w:cs="Arial"/>
          <w:sz w:val="22"/>
          <w:szCs w:val="22"/>
          <w:u w:val="single"/>
        </w:rPr>
        <w:t xml:space="preserve"> </w:t>
      </w:r>
      <w:r w:rsidR="00BA1405" w:rsidRPr="000936D1">
        <w:rPr>
          <w:rFonts w:ascii="Arial" w:hAnsi="Arial" w:cs="Arial"/>
          <w:sz w:val="22"/>
          <w:szCs w:val="22"/>
          <w:u w:val="single"/>
        </w:rPr>
        <w:t>–</w:t>
      </w:r>
      <w:r w:rsidR="001A1482" w:rsidRPr="000936D1">
        <w:rPr>
          <w:rFonts w:ascii="Arial" w:hAnsi="Arial" w:cs="Arial"/>
          <w:sz w:val="22"/>
          <w:szCs w:val="22"/>
          <w:u w:val="single"/>
        </w:rPr>
        <w:t xml:space="preserve"> </w:t>
      </w:r>
      <w:r w:rsidR="00BA1405" w:rsidRPr="000936D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3D7383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BA1405" w:rsidRPr="000936D1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BA1405" w:rsidRPr="000936D1">
        <w:rPr>
          <w:rFonts w:ascii="Arial" w:hAnsi="Arial" w:cs="Arial"/>
          <w:b/>
          <w:bCs/>
          <w:sz w:val="22"/>
          <w:szCs w:val="22"/>
          <w:u w:val="single"/>
        </w:rPr>
        <w:t xml:space="preserve"> December 2024</w:t>
      </w:r>
      <w:r w:rsidR="00BA1405" w:rsidRPr="000936D1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37F37F7" w14:textId="77777777" w:rsidR="00F90EB9" w:rsidRPr="000936D1" w:rsidRDefault="00F90EB9" w:rsidP="00496054">
      <w:pPr>
        <w:jc w:val="both"/>
        <w:rPr>
          <w:rFonts w:ascii="Arial" w:hAnsi="Arial" w:cs="Arial"/>
          <w:sz w:val="22"/>
          <w:szCs w:val="22"/>
        </w:rPr>
      </w:pPr>
    </w:p>
    <w:p w14:paraId="75416B30" w14:textId="02D59FD2" w:rsidR="00C55F2A" w:rsidRPr="000936D1" w:rsidRDefault="006E0954" w:rsidP="0049605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936D1">
        <w:rPr>
          <w:rFonts w:ascii="Arial" w:hAnsi="Arial" w:cs="Arial"/>
          <w:b/>
          <w:bCs/>
          <w:sz w:val="22"/>
          <w:szCs w:val="22"/>
          <w:u w:val="single"/>
        </w:rPr>
        <w:t>Consultan</w:t>
      </w:r>
      <w:r w:rsidR="00D30CCB" w:rsidRPr="000936D1">
        <w:rPr>
          <w:rFonts w:ascii="Arial" w:hAnsi="Arial" w:cs="Arial"/>
          <w:b/>
          <w:bCs/>
          <w:sz w:val="22"/>
          <w:szCs w:val="22"/>
          <w:u w:val="single"/>
        </w:rPr>
        <w:t>cy</w:t>
      </w:r>
      <w:r w:rsidRPr="000936D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55F2A" w:rsidRPr="000936D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bookmarkStart w:id="1" w:name="_Hlk150513383"/>
      <w:r w:rsidR="00A81258" w:rsidRPr="000936D1">
        <w:rPr>
          <w:rFonts w:ascii="Arial" w:hAnsi="Arial" w:cs="Arial"/>
          <w:b/>
          <w:bCs/>
          <w:sz w:val="22"/>
          <w:szCs w:val="22"/>
          <w:u w:val="single"/>
        </w:rPr>
        <w:t xml:space="preserve">Development of Infographics for </w:t>
      </w:r>
      <w:r w:rsidR="00647D10" w:rsidRPr="000936D1">
        <w:rPr>
          <w:rFonts w:ascii="Arial" w:hAnsi="Arial" w:cs="Arial"/>
          <w:b/>
          <w:bCs/>
          <w:sz w:val="22"/>
          <w:szCs w:val="22"/>
          <w:u w:val="single"/>
        </w:rPr>
        <w:t xml:space="preserve">ActionAid Nigeria’s </w:t>
      </w:r>
      <w:r w:rsidR="00A81258" w:rsidRPr="000936D1">
        <w:rPr>
          <w:rFonts w:ascii="Arial" w:hAnsi="Arial" w:cs="Arial"/>
          <w:b/>
          <w:bCs/>
          <w:sz w:val="22"/>
          <w:szCs w:val="22"/>
          <w:u w:val="single"/>
        </w:rPr>
        <w:t xml:space="preserve">Simplified </w:t>
      </w:r>
      <w:r w:rsidR="00647D10" w:rsidRPr="000936D1">
        <w:rPr>
          <w:rFonts w:ascii="Arial" w:hAnsi="Arial" w:cs="Arial"/>
          <w:b/>
          <w:bCs/>
          <w:sz w:val="22"/>
          <w:szCs w:val="22"/>
          <w:u w:val="single"/>
        </w:rPr>
        <w:t xml:space="preserve">Version of the </w:t>
      </w:r>
      <w:r w:rsidR="00A81258" w:rsidRPr="000936D1">
        <w:rPr>
          <w:rFonts w:ascii="Arial" w:hAnsi="Arial" w:cs="Arial"/>
          <w:b/>
          <w:bCs/>
          <w:sz w:val="22"/>
          <w:szCs w:val="22"/>
          <w:u w:val="single"/>
        </w:rPr>
        <w:t xml:space="preserve">National Agriculture Technology and Innovation Policy </w:t>
      </w:r>
      <w:r w:rsidR="00FE2836" w:rsidRPr="000936D1">
        <w:rPr>
          <w:rFonts w:ascii="Arial" w:hAnsi="Arial" w:cs="Arial"/>
          <w:b/>
          <w:bCs/>
          <w:sz w:val="22"/>
          <w:szCs w:val="22"/>
          <w:u w:val="single"/>
        </w:rPr>
        <w:t>(NATIP)</w:t>
      </w:r>
    </w:p>
    <w:bookmarkEnd w:id="1"/>
    <w:p w14:paraId="6CBDB22B" w14:textId="22DB80EA" w:rsidR="00533E7B" w:rsidRPr="000936D1" w:rsidRDefault="00533E7B" w:rsidP="0049605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612F6F" w14:textId="3FFDF510" w:rsidR="00F90EB9" w:rsidRPr="000936D1" w:rsidRDefault="006E0954" w:rsidP="00496054">
      <w:pPr>
        <w:jc w:val="both"/>
        <w:rPr>
          <w:rFonts w:ascii="Arial" w:hAnsi="Arial" w:cs="Arial"/>
          <w:bCs/>
          <w:sz w:val="22"/>
          <w:szCs w:val="22"/>
        </w:rPr>
      </w:pPr>
      <w:r w:rsidRPr="000936D1">
        <w:rPr>
          <w:rFonts w:ascii="Arial" w:hAnsi="Arial" w:cs="Arial"/>
          <w:bCs/>
          <w:sz w:val="22"/>
          <w:szCs w:val="22"/>
        </w:rPr>
        <w:t xml:space="preserve">ActionAid (AA) Nigeria is an affiliate of ActionAid International, which is a global alliance of organizations working towards achieving a world without poverty and injustice in which every person enjoys the right to a life with dignity. As </w:t>
      </w:r>
      <w:r w:rsidR="00C47CB1" w:rsidRPr="000936D1">
        <w:rPr>
          <w:rFonts w:ascii="Arial" w:hAnsi="Arial" w:cs="Arial"/>
          <w:bCs/>
          <w:sz w:val="22"/>
          <w:szCs w:val="22"/>
        </w:rPr>
        <w:t xml:space="preserve">a </w:t>
      </w:r>
      <w:r w:rsidRPr="000936D1">
        <w:rPr>
          <w:rFonts w:ascii="Arial" w:hAnsi="Arial" w:cs="Arial"/>
          <w:bCs/>
          <w:sz w:val="22"/>
          <w:szCs w:val="22"/>
        </w:rPr>
        <w:t xml:space="preserve">large and visible development organization, we work in 45 countries in Africa, Asia, </w:t>
      </w:r>
      <w:r w:rsidR="00F80CD9" w:rsidRPr="000936D1">
        <w:rPr>
          <w:rFonts w:ascii="Arial" w:hAnsi="Arial" w:cs="Arial"/>
          <w:bCs/>
          <w:sz w:val="22"/>
          <w:szCs w:val="22"/>
        </w:rPr>
        <w:t>Europe,</w:t>
      </w:r>
      <w:r w:rsidRPr="000936D1">
        <w:rPr>
          <w:rFonts w:ascii="Arial" w:hAnsi="Arial" w:cs="Arial"/>
          <w:bCs/>
          <w:sz w:val="22"/>
          <w:szCs w:val="22"/>
        </w:rPr>
        <w:t xml:space="preserve"> and America. Our expertise lies in community-led approaches to development and working through partnerships with the poor and other grass root organizations. </w:t>
      </w:r>
    </w:p>
    <w:p w14:paraId="7BCDEA64" w14:textId="77777777" w:rsidR="00533E7B" w:rsidRPr="000936D1" w:rsidRDefault="00533E7B" w:rsidP="00496054">
      <w:pPr>
        <w:jc w:val="both"/>
        <w:rPr>
          <w:rFonts w:ascii="Arial" w:hAnsi="Arial" w:cs="Arial"/>
          <w:bCs/>
          <w:sz w:val="22"/>
          <w:szCs w:val="22"/>
        </w:rPr>
      </w:pPr>
    </w:p>
    <w:p w14:paraId="4689259B" w14:textId="2993C076" w:rsidR="00615A75" w:rsidRPr="00496054" w:rsidRDefault="006E0954" w:rsidP="00496054">
      <w:pPr>
        <w:jc w:val="both"/>
        <w:rPr>
          <w:rFonts w:ascii="Arial" w:hAnsi="Arial" w:cs="Arial"/>
          <w:b/>
          <w:sz w:val="22"/>
          <w:szCs w:val="22"/>
        </w:rPr>
      </w:pPr>
      <w:r w:rsidRPr="000936D1">
        <w:rPr>
          <w:rFonts w:ascii="Arial" w:hAnsi="Arial" w:cs="Arial"/>
          <w:b/>
          <w:sz w:val="22"/>
          <w:szCs w:val="22"/>
        </w:rPr>
        <w:t xml:space="preserve">Background </w:t>
      </w:r>
    </w:p>
    <w:p w14:paraId="546039E0" w14:textId="14E17E2B" w:rsidR="00A8418D" w:rsidRPr="000936D1" w:rsidRDefault="006F0F36" w:rsidP="00496054">
      <w:pPr>
        <w:jc w:val="both"/>
        <w:rPr>
          <w:rFonts w:ascii="Arial" w:hAnsi="Arial" w:cs="Arial"/>
          <w:bCs/>
          <w:sz w:val="22"/>
          <w:szCs w:val="22"/>
        </w:rPr>
      </w:pPr>
      <w:r w:rsidRPr="000936D1">
        <w:rPr>
          <w:rFonts w:ascii="Arial" w:hAnsi="Arial" w:cs="Arial"/>
          <w:bCs/>
          <w:sz w:val="22"/>
          <w:szCs w:val="22"/>
        </w:rPr>
        <w:t>ActionAid Nigeria’s</w:t>
      </w:r>
      <w:r w:rsidR="00A8418D" w:rsidRPr="000936D1">
        <w:rPr>
          <w:rFonts w:ascii="Arial" w:hAnsi="Arial" w:cs="Arial"/>
          <w:bCs/>
          <w:sz w:val="22"/>
          <w:szCs w:val="22"/>
        </w:rPr>
        <w:t xml:space="preserve"> Inclusive Food Systems Project (IFSP) </w:t>
      </w:r>
      <w:r w:rsidRPr="000936D1">
        <w:rPr>
          <w:rFonts w:ascii="Arial" w:hAnsi="Arial" w:cs="Arial"/>
          <w:bCs/>
          <w:sz w:val="22"/>
          <w:szCs w:val="22"/>
        </w:rPr>
        <w:t xml:space="preserve">funded by </w:t>
      </w:r>
      <w:r w:rsidR="00A87496" w:rsidRPr="000936D1">
        <w:rPr>
          <w:rFonts w:ascii="Arial" w:hAnsi="Arial" w:cs="Arial"/>
          <w:bCs/>
          <w:sz w:val="22"/>
          <w:szCs w:val="22"/>
        </w:rPr>
        <w:t xml:space="preserve">GIZ through the </w:t>
      </w:r>
      <w:r w:rsidR="00A87496" w:rsidRPr="000936D1">
        <w:rPr>
          <w:rFonts w:ascii="Arial" w:hAnsi="Arial" w:cs="Arial"/>
          <w:b/>
          <w:bCs/>
          <w:sz w:val="22"/>
          <w:szCs w:val="22"/>
          <w:lang w:val="en-GB"/>
        </w:rPr>
        <w:t xml:space="preserve">GIZ </w:t>
      </w:r>
      <w:r w:rsidR="00C47CB1" w:rsidRPr="000936D1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="00A87496" w:rsidRPr="000936D1">
        <w:rPr>
          <w:rFonts w:ascii="Arial" w:hAnsi="Arial" w:cs="Arial"/>
          <w:b/>
          <w:bCs/>
          <w:sz w:val="22"/>
          <w:szCs w:val="22"/>
          <w:lang w:val="en-GB"/>
        </w:rPr>
        <w:t>g</w:t>
      </w:r>
      <w:r w:rsidR="00C47CB1" w:rsidRPr="000936D1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="00A87496" w:rsidRPr="000936D1">
        <w:rPr>
          <w:rFonts w:ascii="Arial" w:hAnsi="Arial" w:cs="Arial"/>
          <w:b/>
          <w:bCs/>
          <w:sz w:val="22"/>
          <w:szCs w:val="22"/>
          <w:lang w:val="en-GB"/>
        </w:rPr>
        <w:t xml:space="preserve">ys Nigeria </w:t>
      </w:r>
      <w:r w:rsidR="001E00AC" w:rsidRPr="000936D1">
        <w:rPr>
          <w:rFonts w:ascii="Arial" w:hAnsi="Arial" w:cs="Arial"/>
          <w:b/>
          <w:bCs/>
          <w:sz w:val="22"/>
          <w:szCs w:val="22"/>
          <w:lang w:val="en-GB"/>
        </w:rPr>
        <w:t xml:space="preserve">project </w:t>
      </w:r>
      <w:r w:rsidR="00A8418D" w:rsidRPr="000936D1">
        <w:rPr>
          <w:rFonts w:ascii="Arial" w:hAnsi="Arial" w:cs="Arial"/>
          <w:bCs/>
          <w:sz w:val="22"/>
          <w:szCs w:val="22"/>
        </w:rPr>
        <w:t xml:space="preserve">aims to make Nigeria’s food systems inclusive of women, young people, vulnerable groups, and stakeholders to achieve sustainable agricultural transformation and economic </w:t>
      </w:r>
      <w:r w:rsidR="006A1907" w:rsidRPr="000936D1">
        <w:rPr>
          <w:rFonts w:ascii="Arial" w:hAnsi="Arial" w:cs="Arial"/>
          <w:bCs/>
          <w:sz w:val="22"/>
          <w:szCs w:val="22"/>
        </w:rPr>
        <w:t>growth. The</w:t>
      </w:r>
      <w:r w:rsidR="00A8418D" w:rsidRPr="000936D1">
        <w:rPr>
          <w:rFonts w:ascii="Arial" w:hAnsi="Arial" w:cs="Arial"/>
          <w:bCs/>
          <w:sz w:val="22"/>
          <w:szCs w:val="22"/>
        </w:rPr>
        <w:t xml:space="preserve"> project will build the capacities of smallholder women farmers and young people, enabling their participation in key agriculture policy and program</w:t>
      </w:r>
      <w:r w:rsidR="00C47CB1" w:rsidRPr="000936D1">
        <w:rPr>
          <w:rFonts w:ascii="Arial" w:hAnsi="Arial" w:cs="Arial"/>
          <w:bCs/>
          <w:sz w:val="22"/>
          <w:szCs w:val="22"/>
        </w:rPr>
        <w:t>me</w:t>
      </w:r>
      <w:r w:rsidR="00A8418D" w:rsidRPr="000936D1">
        <w:rPr>
          <w:rFonts w:ascii="Arial" w:hAnsi="Arial" w:cs="Arial"/>
          <w:bCs/>
          <w:sz w:val="22"/>
          <w:szCs w:val="22"/>
        </w:rPr>
        <w:t xml:space="preserve"> decision-making processes. </w:t>
      </w:r>
    </w:p>
    <w:p w14:paraId="32EB07D2" w14:textId="77777777" w:rsidR="00A8418D" w:rsidRPr="000936D1" w:rsidRDefault="00A8418D" w:rsidP="00496054">
      <w:pPr>
        <w:jc w:val="both"/>
        <w:rPr>
          <w:rFonts w:ascii="Arial" w:hAnsi="Arial" w:cs="Arial"/>
          <w:bCs/>
          <w:sz w:val="22"/>
          <w:szCs w:val="22"/>
        </w:rPr>
      </w:pPr>
    </w:p>
    <w:p w14:paraId="265F120A" w14:textId="3081A77D" w:rsidR="008D5C61" w:rsidRPr="000936D1" w:rsidRDefault="008D5C61" w:rsidP="00496054">
      <w:pPr>
        <w:jc w:val="both"/>
        <w:rPr>
          <w:rFonts w:ascii="Arial" w:hAnsi="Arial" w:cs="Arial"/>
          <w:bCs/>
          <w:sz w:val="22"/>
          <w:szCs w:val="22"/>
        </w:rPr>
      </w:pPr>
    </w:p>
    <w:p w14:paraId="479BF0A6" w14:textId="5E6CDBEC" w:rsidR="00CE5F29" w:rsidRPr="000936D1" w:rsidRDefault="00615A75" w:rsidP="00496054">
      <w:p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bCs/>
          <w:sz w:val="22"/>
          <w:szCs w:val="22"/>
        </w:rPr>
        <w:t xml:space="preserve">The National Agricultural Technology and Innovation Policy (NATIP) outlines Nigeria's  strategy to diversify its economy by focusing on agricultural development and ensuring food </w:t>
      </w:r>
      <w:r w:rsidR="009959B6" w:rsidRPr="000936D1">
        <w:rPr>
          <w:rFonts w:ascii="Arial" w:hAnsi="Arial" w:cs="Arial"/>
          <w:bCs/>
          <w:sz w:val="22"/>
          <w:szCs w:val="22"/>
        </w:rPr>
        <w:t>security</w:t>
      </w:r>
      <w:r w:rsidR="009959B6">
        <w:rPr>
          <w:rFonts w:ascii="Arial" w:hAnsi="Arial" w:cs="Arial"/>
          <w:bCs/>
          <w:sz w:val="22"/>
          <w:szCs w:val="22"/>
        </w:rPr>
        <w:t>.</w:t>
      </w:r>
      <w:r w:rsidRPr="000936D1">
        <w:rPr>
          <w:rFonts w:ascii="Arial" w:hAnsi="Arial" w:cs="Arial"/>
          <w:bCs/>
          <w:sz w:val="22"/>
          <w:szCs w:val="22"/>
        </w:rPr>
        <w:t xml:space="preserve"> The policy aims to achieve several objectives: creating agricultural employment, supporting agro-industries with raw materials, boosting industrial sector markets, earning foreign exchange, promoting rural socio-economic development, and enhancing Nigeria's position in the global food market.</w:t>
      </w:r>
      <w:r w:rsidR="00CE5F29" w:rsidRPr="000936D1">
        <w:rPr>
          <w:rFonts w:ascii="Arial" w:hAnsi="Arial" w:cs="Arial"/>
          <w:sz w:val="22"/>
          <w:szCs w:val="22"/>
        </w:rPr>
        <w:t xml:space="preserve"> </w:t>
      </w:r>
    </w:p>
    <w:p w14:paraId="6AA019D3" w14:textId="77777777" w:rsidR="003B6DD3" w:rsidRPr="000936D1" w:rsidRDefault="003B6DD3" w:rsidP="00496054">
      <w:pPr>
        <w:jc w:val="both"/>
        <w:rPr>
          <w:rFonts w:ascii="Arial" w:hAnsi="Arial" w:cs="Arial"/>
          <w:b/>
          <w:sz w:val="24"/>
          <w:szCs w:val="24"/>
        </w:rPr>
      </w:pPr>
    </w:p>
    <w:p w14:paraId="035838A0" w14:textId="3AD439A2" w:rsidR="007F0D77" w:rsidRPr="000936D1" w:rsidRDefault="007F0D77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36D1">
        <w:rPr>
          <w:rFonts w:ascii="Arial" w:hAnsi="Arial" w:cs="Arial"/>
          <w:b/>
          <w:sz w:val="24"/>
          <w:szCs w:val="24"/>
        </w:rPr>
        <w:t>Rationale</w:t>
      </w:r>
    </w:p>
    <w:p w14:paraId="21DEEDFF" w14:textId="7AB3D2C4" w:rsidR="009D4353" w:rsidRPr="000936D1" w:rsidRDefault="00DA65F6" w:rsidP="00496054">
      <w:p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</w:rPr>
        <w:t xml:space="preserve">The National Agricultural Technology and Innovation Policy (NATIP) aims to drive agricultural development and innovation in Nigeria. </w:t>
      </w:r>
      <w:r w:rsidR="003B6DD3" w:rsidRPr="000936D1">
        <w:rPr>
          <w:rFonts w:ascii="Arial" w:hAnsi="Arial" w:cs="Arial"/>
          <w:sz w:val="22"/>
          <w:szCs w:val="22"/>
        </w:rPr>
        <w:t xml:space="preserve">As part of the deliverable of the Inclusive Food Systems project to </w:t>
      </w:r>
      <w:r w:rsidR="003B6DD3" w:rsidRPr="000936D1">
        <w:rPr>
          <w:rFonts w:ascii="Arial" w:hAnsi="Arial" w:cs="Arial"/>
          <w:bCs/>
          <w:sz w:val="22"/>
          <w:szCs w:val="22"/>
        </w:rPr>
        <w:t>build the capacities of smallholder women farmers and young people, enabling their participation in key agriculture polic</w:t>
      </w:r>
      <w:r w:rsidR="00126657" w:rsidRPr="000936D1">
        <w:rPr>
          <w:rFonts w:ascii="Arial" w:hAnsi="Arial" w:cs="Arial"/>
          <w:bCs/>
          <w:sz w:val="22"/>
          <w:szCs w:val="22"/>
        </w:rPr>
        <w:t>ies</w:t>
      </w:r>
      <w:r w:rsidR="003B6DD3" w:rsidRPr="000936D1">
        <w:rPr>
          <w:rFonts w:ascii="Arial" w:hAnsi="Arial" w:cs="Arial"/>
          <w:bCs/>
          <w:sz w:val="22"/>
          <w:szCs w:val="22"/>
        </w:rPr>
        <w:t xml:space="preserve"> and program</w:t>
      </w:r>
      <w:r w:rsidR="005A43FD" w:rsidRPr="000936D1">
        <w:rPr>
          <w:rFonts w:ascii="Arial" w:hAnsi="Arial" w:cs="Arial"/>
          <w:bCs/>
          <w:sz w:val="22"/>
          <w:szCs w:val="22"/>
        </w:rPr>
        <w:t>mes</w:t>
      </w:r>
      <w:r w:rsidR="003B6DD3" w:rsidRPr="000936D1">
        <w:rPr>
          <w:rFonts w:ascii="Arial" w:hAnsi="Arial" w:cs="Arial"/>
          <w:bCs/>
          <w:sz w:val="22"/>
          <w:szCs w:val="22"/>
        </w:rPr>
        <w:t xml:space="preserve"> decision-making processes, </w:t>
      </w:r>
      <w:r w:rsidR="003B6DD3" w:rsidRPr="000936D1">
        <w:rPr>
          <w:rFonts w:ascii="Arial" w:hAnsi="Arial" w:cs="Arial"/>
          <w:sz w:val="22"/>
          <w:szCs w:val="22"/>
        </w:rPr>
        <w:t xml:space="preserve">ActionAid Nigeria </w:t>
      </w:r>
      <w:r w:rsidR="005A44BC" w:rsidRPr="000936D1">
        <w:rPr>
          <w:rFonts w:ascii="Arial" w:hAnsi="Arial" w:cs="Arial"/>
          <w:sz w:val="22"/>
          <w:szCs w:val="22"/>
        </w:rPr>
        <w:t>has simplified the National Agricultur</w:t>
      </w:r>
      <w:r w:rsidR="00496054">
        <w:rPr>
          <w:rFonts w:ascii="Arial" w:hAnsi="Arial" w:cs="Arial"/>
          <w:sz w:val="22"/>
          <w:szCs w:val="22"/>
        </w:rPr>
        <w:t>al</w:t>
      </w:r>
      <w:r w:rsidR="005A44BC" w:rsidRPr="000936D1">
        <w:rPr>
          <w:rFonts w:ascii="Arial" w:hAnsi="Arial" w:cs="Arial"/>
          <w:sz w:val="22"/>
          <w:szCs w:val="22"/>
        </w:rPr>
        <w:t xml:space="preserve"> Technology and Innovation Policy</w:t>
      </w:r>
      <w:r w:rsidR="00496054">
        <w:rPr>
          <w:rFonts w:ascii="Arial" w:hAnsi="Arial" w:cs="Arial"/>
          <w:sz w:val="22"/>
          <w:szCs w:val="22"/>
        </w:rPr>
        <w:t xml:space="preserve"> (NATIP)</w:t>
      </w:r>
      <w:r w:rsidR="005A44BC" w:rsidRPr="000936D1">
        <w:rPr>
          <w:rFonts w:ascii="Arial" w:hAnsi="Arial" w:cs="Arial"/>
          <w:sz w:val="22"/>
          <w:szCs w:val="22"/>
        </w:rPr>
        <w:t xml:space="preserve"> to make it easier for smallholder farmer</w:t>
      </w:r>
      <w:r w:rsidR="00496054">
        <w:rPr>
          <w:rFonts w:ascii="Arial" w:hAnsi="Arial" w:cs="Arial"/>
          <w:sz w:val="22"/>
          <w:szCs w:val="22"/>
        </w:rPr>
        <w:t>s</w:t>
      </w:r>
      <w:r w:rsidR="0066366C" w:rsidRPr="000936D1">
        <w:rPr>
          <w:rFonts w:ascii="Arial" w:hAnsi="Arial" w:cs="Arial"/>
          <w:sz w:val="22"/>
          <w:szCs w:val="22"/>
        </w:rPr>
        <w:t xml:space="preserve"> </w:t>
      </w:r>
      <w:r w:rsidR="00496054">
        <w:rPr>
          <w:rFonts w:ascii="Arial" w:hAnsi="Arial" w:cs="Arial"/>
          <w:sz w:val="22"/>
          <w:szCs w:val="22"/>
        </w:rPr>
        <w:t xml:space="preserve">to </w:t>
      </w:r>
      <w:r w:rsidR="0066366C" w:rsidRPr="000936D1">
        <w:rPr>
          <w:rFonts w:ascii="Arial" w:hAnsi="Arial" w:cs="Arial"/>
          <w:sz w:val="22"/>
          <w:szCs w:val="22"/>
        </w:rPr>
        <w:t>understand the content and policy provision</w:t>
      </w:r>
      <w:r w:rsidR="00496054">
        <w:rPr>
          <w:rFonts w:ascii="Arial" w:hAnsi="Arial" w:cs="Arial"/>
          <w:sz w:val="22"/>
          <w:szCs w:val="22"/>
        </w:rPr>
        <w:t>s</w:t>
      </w:r>
      <w:r w:rsidR="0066366C" w:rsidRPr="000936D1">
        <w:rPr>
          <w:rFonts w:ascii="Arial" w:hAnsi="Arial" w:cs="Arial"/>
          <w:sz w:val="22"/>
          <w:szCs w:val="22"/>
        </w:rPr>
        <w:t xml:space="preserve"> for them</w:t>
      </w:r>
      <w:r w:rsidR="005A44BC" w:rsidRPr="000936D1">
        <w:rPr>
          <w:rFonts w:ascii="Arial" w:hAnsi="Arial" w:cs="Arial"/>
          <w:sz w:val="22"/>
          <w:szCs w:val="22"/>
        </w:rPr>
        <w:t>. The next step is to develop compelling and easy-to-understand infographics to effectively communicate the policy's key elements</w:t>
      </w:r>
      <w:r w:rsidR="0066366C" w:rsidRPr="000936D1">
        <w:rPr>
          <w:rFonts w:ascii="Arial" w:hAnsi="Arial" w:cs="Arial"/>
          <w:sz w:val="22"/>
          <w:szCs w:val="22"/>
        </w:rPr>
        <w:t>.</w:t>
      </w:r>
    </w:p>
    <w:p w14:paraId="2AA47A0D" w14:textId="77777777" w:rsidR="009D4353" w:rsidRPr="000936D1" w:rsidRDefault="009D4353" w:rsidP="00496054">
      <w:pPr>
        <w:jc w:val="both"/>
        <w:rPr>
          <w:rFonts w:ascii="Arial" w:hAnsi="Arial" w:cs="Arial"/>
          <w:sz w:val="22"/>
          <w:szCs w:val="22"/>
        </w:rPr>
      </w:pPr>
    </w:p>
    <w:p w14:paraId="5DCAADA1" w14:textId="5BFA3A07" w:rsidR="00A8764A" w:rsidRPr="000936D1" w:rsidRDefault="00287314" w:rsidP="00496054">
      <w:p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</w:rPr>
        <w:t xml:space="preserve">To ensure that the benefits of </w:t>
      </w:r>
      <w:r w:rsidR="00C03567" w:rsidRPr="000936D1">
        <w:rPr>
          <w:rFonts w:ascii="Arial" w:hAnsi="Arial" w:cs="Arial"/>
          <w:sz w:val="22"/>
          <w:szCs w:val="22"/>
        </w:rPr>
        <w:t>the p</w:t>
      </w:r>
      <w:r w:rsidR="00711635" w:rsidRPr="000936D1">
        <w:rPr>
          <w:rFonts w:ascii="Arial" w:hAnsi="Arial" w:cs="Arial"/>
          <w:sz w:val="22"/>
          <w:szCs w:val="22"/>
        </w:rPr>
        <w:t>olicy</w:t>
      </w:r>
      <w:r w:rsidRPr="000936D1">
        <w:rPr>
          <w:rFonts w:ascii="Arial" w:hAnsi="Arial" w:cs="Arial"/>
          <w:sz w:val="22"/>
          <w:szCs w:val="22"/>
        </w:rPr>
        <w:t xml:space="preserve"> are accessible</w:t>
      </w:r>
      <w:r w:rsidR="00496054">
        <w:rPr>
          <w:rFonts w:ascii="Arial" w:hAnsi="Arial" w:cs="Arial"/>
          <w:sz w:val="22"/>
          <w:szCs w:val="22"/>
        </w:rPr>
        <w:t>, simple</w:t>
      </w:r>
      <w:r w:rsidRPr="000936D1">
        <w:rPr>
          <w:rFonts w:ascii="Arial" w:hAnsi="Arial" w:cs="Arial"/>
          <w:sz w:val="22"/>
          <w:szCs w:val="22"/>
        </w:rPr>
        <w:t xml:space="preserve"> and comprehensible to all stakeholders, particularly women and young people involved in agriculture, there is a need to </w:t>
      </w:r>
      <w:r w:rsidR="00934277" w:rsidRPr="000936D1">
        <w:rPr>
          <w:rFonts w:ascii="Arial" w:hAnsi="Arial" w:cs="Arial"/>
          <w:sz w:val="22"/>
          <w:szCs w:val="22"/>
        </w:rPr>
        <w:t xml:space="preserve">present the </w:t>
      </w:r>
      <w:r w:rsidRPr="000936D1">
        <w:rPr>
          <w:rFonts w:ascii="Arial" w:hAnsi="Arial" w:cs="Arial"/>
          <w:sz w:val="22"/>
          <w:szCs w:val="22"/>
        </w:rPr>
        <w:t>simplif</w:t>
      </w:r>
      <w:r w:rsidR="00753044" w:rsidRPr="000936D1">
        <w:rPr>
          <w:rFonts w:ascii="Arial" w:hAnsi="Arial" w:cs="Arial"/>
          <w:sz w:val="22"/>
          <w:szCs w:val="22"/>
        </w:rPr>
        <w:t>ied version of the NATIP</w:t>
      </w:r>
      <w:r w:rsidRPr="000936D1">
        <w:rPr>
          <w:rFonts w:ascii="Arial" w:hAnsi="Arial" w:cs="Arial"/>
          <w:sz w:val="22"/>
          <w:szCs w:val="22"/>
        </w:rPr>
        <w:t xml:space="preserve"> </w:t>
      </w:r>
      <w:r w:rsidR="00753044" w:rsidRPr="000936D1">
        <w:rPr>
          <w:rFonts w:ascii="Arial" w:hAnsi="Arial" w:cs="Arial"/>
          <w:sz w:val="22"/>
          <w:szCs w:val="22"/>
        </w:rPr>
        <w:t>into a format</w:t>
      </w:r>
      <w:r w:rsidR="00BB47D6" w:rsidRPr="000936D1">
        <w:rPr>
          <w:rFonts w:ascii="Arial" w:hAnsi="Arial" w:cs="Arial"/>
          <w:sz w:val="22"/>
          <w:szCs w:val="22"/>
        </w:rPr>
        <w:t xml:space="preserve"> that</w:t>
      </w:r>
      <w:r w:rsidR="00753044" w:rsidRPr="000936D1">
        <w:rPr>
          <w:rFonts w:ascii="Arial" w:hAnsi="Arial" w:cs="Arial"/>
          <w:sz w:val="22"/>
          <w:szCs w:val="22"/>
        </w:rPr>
        <w:t xml:space="preserve"> is more illustrative and </w:t>
      </w:r>
      <w:r w:rsidR="009676B9" w:rsidRPr="000936D1">
        <w:rPr>
          <w:rFonts w:ascii="Arial" w:hAnsi="Arial" w:cs="Arial"/>
          <w:sz w:val="22"/>
          <w:szCs w:val="22"/>
        </w:rPr>
        <w:t>reader friendly for easy understanding by smallho</w:t>
      </w:r>
      <w:r w:rsidR="00A8660B" w:rsidRPr="000936D1">
        <w:rPr>
          <w:rFonts w:ascii="Arial" w:hAnsi="Arial" w:cs="Arial"/>
          <w:sz w:val="22"/>
          <w:szCs w:val="22"/>
        </w:rPr>
        <w:t>lder farmers and other audience</w:t>
      </w:r>
      <w:r w:rsidRPr="000936D1">
        <w:rPr>
          <w:rFonts w:ascii="Arial" w:hAnsi="Arial" w:cs="Arial"/>
          <w:sz w:val="22"/>
          <w:szCs w:val="22"/>
        </w:rPr>
        <w:t>.</w:t>
      </w:r>
      <w:r w:rsidR="0076165E" w:rsidRPr="000936D1">
        <w:rPr>
          <w:rFonts w:ascii="Arial" w:hAnsi="Arial" w:cs="Arial"/>
          <w:sz w:val="22"/>
          <w:szCs w:val="22"/>
        </w:rPr>
        <w:t xml:space="preserve"> </w:t>
      </w:r>
    </w:p>
    <w:p w14:paraId="43FCB969" w14:textId="77777777" w:rsidR="00D5692A" w:rsidRPr="000936D1" w:rsidRDefault="00D5692A" w:rsidP="00496054">
      <w:pPr>
        <w:jc w:val="both"/>
        <w:rPr>
          <w:rFonts w:ascii="Arial" w:hAnsi="Arial" w:cs="Arial"/>
          <w:sz w:val="22"/>
          <w:szCs w:val="22"/>
        </w:rPr>
      </w:pPr>
    </w:p>
    <w:p w14:paraId="2FAC579C" w14:textId="7B38A32C" w:rsidR="00D5692A" w:rsidRPr="000936D1" w:rsidRDefault="00D5692A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36D1">
        <w:rPr>
          <w:rFonts w:ascii="Arial" w:hAnsi="Arial" w:cs="Arial"/>
          <w:b/>
          <w:bCs/>
          <w:sz w:val="22"/>
          <w:szCs w:val="22"/>
        </w:rPr>
        <w:t>Objective</w:t>
      </w:r>
      <w:r w:rsidR="00496054">
        <w:rPr>
          <w:rFonts w:ascii="Arial" w:hAnsi="Arial" w:cs="Arial"/>
          <w:b/>
          <w:bCs/>
          <w:sz w:val="22"/>
          <w:szCs w:val="22"/>
        </w:rPr>
        <w:t>s</w:t>
      </w:r>
      <w:r w:rsidRPr="000936D1">
        <w:rPr>
          <w:rFonts w:ascii="Arial" w:hAnsi="Arial" w:cs="Arial"/>
          <w:b/>
          <w:bCs/>
          <w:sz w:val="22"/>
          <w:szCs w:val="22"/>
        </w:rPr>
        <w:t>:</w:t>
      </w:r>
    </w:p>
    <w:p w14:paraId="3D9376A1" w14:textId="5FA99E04" w:rsidR="008206DD" w:rsidRPr="000936D1" w:rsidRDefault="008206DD" w:rsidP="0049605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</w:rPr>
        <w:t>T</w:t>
      </w:r>
      <w:r w:rsidR="00FA66DB" w:rsidRPr="000936D1">
        <w:rPr>
          <w:rFonts w:ascii="Arial" w:hAnsi="Arial" w:cs="Arial"/>
          <w:sz w:val="22"/>
          <w:szCs w:val="22"/>
        </w:rPr>
        <w:t>o transform ActionA</w:t>
      </w:r>
      <w:r w:rsidRPr="000936D1">
        <w:rPr>
          <w:rFonts w:ascii="Arial" w:hAnsi="Arial" w:cs="Arial"/>
          <w:sz w:val="22"/>
          <w:szCs w:val="22"/>
        </w:rPr>
        <w:t>id Nigeria’s</w:t>
      </w:r>
      <w:r w:rsidR="00FA66DB" w:rsidRPr="000936D1">
        <w:rPr>
          <w:rFonts w:ascii="Arial" w:hAnsi="Arial" w:cs="Arial"/>
          <w:sz w:val="22"/>
          <w:szCs w:val="22"/>
        </w:rPr>
        <w:t xml:space="preserve"> simplified version of the National Agricultur</w:t>
      </w:r>
      <w:r w:rsidR="00C6676F">
        <w:rPr>
          <w:rFonts w:ascii="Arial" w:hAnsi="Arial" w:cs="Arial"/>
          <w:sz w:val="22"/>
          <w:szCs w:val="22"/>
        </w:rPr>
        <w:t>al</w:t>
      </w:r>
      <w:r w:rsidR="00FA66DB" w:rsidRPr="000936D1">
        <w:rPr>
          <w:rFonts w:ascii="Arial" w:hAnsi="Arial" w:cs="Arial"/>
          <w:sz w:val="22"/>
          <w:szCs w:val="22"/>
        </w:rPr>
        <w:t xml:space="preserve"> Technology and Innovation Policy into visually engaging and reader-friendly infographics. </w:t>
      </w:r>
    </w:p>
    <w:p w14:paraId="7C587A43" w14:textId="2F0BD0BC" w:rsidR="00FA66DB" w:rsidRPr="000936D1" w:rsidRDefault="000E7A0E" w:rsidP="0049605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</w:rPr>
        <w:t>To produce</w:t>
      </w:r>
      <w:r w:rsidR="00FA66DB" w:rsidRPr="000936D1">
        <w:rPr>
          <w:rFonts w:ascii="Arial" w:hAnsi="Arial" w:cs="Arial"/>
          <w:sz w:val="22"/>
          <w:szCs w:val="22"/>
        </w:rPr>
        <w:t xml:space="preserve"> infographics </w:t>
      </w:r>
      <w:r w:rsidR="005E4CE1" w:rsidRPr="000936D1">
        <w:rPr>
          <w:rFonts w:ascii="Arial" w:hAnsi="Arial" w:cs="Arial"/>
          <w:sz w:val="22"/>
          <w:szCs w:val="22"/>
        </w:rPr>
        <w:t>that</w:t>
      </w:r>
      <w:r w:rsidR="00FA66DB" w:rsidRPr="000936D1">
        <w:rPr>
          <w:rFonts w:ascii="Arial" w:hAnsi="Arial" w:cs="Arial"/>
          <w:sz w:val="22"/>
          <w:szCs w:val="22"/>
        </w:rPr>
        <w:t xml:space="preserve"> cater primarily to smallholder farmers while also appealing to policymakers, agribusinesses, and other stakeholders.</w:t>
      </w:r>
    </w:p>
    <w:p w14:paraId="1959EA5F" w14:textId="77777777" w:rsidR="005E4CE1" w:rsidRPr="000936D1" w:rsidRDefault="005E4CE1" w:rsidP="00496054">
      <w:pPr>
        <w:jc w:val="both"/>
        <w:rPr>
          <w:rFonts w:ascii="Arial" w:hAnsi="Arial" w:cs="Arial"/>
          <w:sz w:val="22"/>
          <w:szCs w:val="22"/>
          <w:lang w:val="en-NG"/>
        </w:rPr>
      </w:pPr>
    </w:p>
    <w:p w14:paraId="1F13C1E3" w14:textId="7E3D8666" w:rsidR="005951C7" w:rsidRPr="000936D1" w:rsidRDefault="002144BD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36D1">
        <w:rPr>
          <w:rFonts w:ascii="Arial" w:hAnsi="Arial" w:cs="Arial"/>
          <w:b/>
          <w:bCs/>
          <w:sz w:val="22"/>
          <w:szCs w:val="22"/>
        </w:rPr>
        <w:t>Methodology</w:t>
      </w:r>
    </w:p>
    <w:p w14:paraId="04FF1931" w14:textId="0C0C2544" w:rsidR="00D433C2" w:rsidRPr="000936D1" w:rsidRDefault="00097573" w:rsidP="00496054">
      <w:p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</w:rPr>
        <w:lastRenderedPageBreak/>
        <w:t>The</w:t>
      </w:r>
      <w:r w:rsidR="00DC46FC" w:rsidRPr="000936D1">
        <w:rPr>
          <w:rFonts w:ascii="Arial" w:hAnsi="Arial" w:cs="Arial"/>
          <w:sz w:val="22"/>
          <w:szCs w:val="22"/>
        </w:rPr>
        <w:t xml:space="preserve"> </w:t>
      </w:r>
      <w:r w:rsidRPr="000936D1">
        <w:rPr>
          <w:rFonts w:ascii="Arial" w:hAnsi="Arial" w:cs="Arial"/>
          <w:sz w:val="22"/>
          <w:szCs w:val="22"/>
        </w:rPr>
        <w:t xml:space="preserve">process will </w:t>
      </w:r>
      <w:r w:rsidR="00E53616" w:rsidRPr="000936D1">
        <w:rPr>
          <w:rFonts w:ascii="Arial" w:hAnsi="Arial" w:cs="Arial"/>
          <w:sz w:val="22"/>
          <w:szCs w:val="22"/>
        </w:rPr>
        <w:t>involve a c</w:t>
      </w:r>
      <w:r w:rsidR="00B7189C" w:rsidRPr="000936D1">
        <w:rPr>
          <w:rFonts w:ascii="Arial" w:hAnsi="Arial" w:cs="Arial"/>
          <w:sz w:val="22"/>
          <w:szCs w:val="22"/>
        </w:rPr>
        <w:t xml:space="preserve">ritical </w:t>
      </w:r>
      <w:r w:rsidR="00222D64" w:rsidRPr="000936D1">
        <w:rPr>
          <w:rFonts w:ascii="Arial" w:hAnsi="Arial" w:cs="Arial"/>
          <w:sz w:val="22"/>
          <w:szCs w:val="22"/>
        </w:rPr>
        <w:t xml:space="preserve">study </w:t>
      </w:r>
      <w:r w:rsidR="005B4A6A" w:rsidRPr="000936D1">
        <w:rPr>
          <w:rFonts w:ascii="Arial" w:hAnsi="Arial" w:cs="Arial"/>
          <w:sz w:val="22"/>
          <w:szCs w:val="22"/>
        </w:rPr>
        <w:t>of the</w:t>
      </w:r>
      <w:r w:rsidR="00F356D9" w:rsidRPr="000936D1">
        <w:rPr>
          <w:rFonts w:ascii="Arial" w:hAnsi="Arial" w:cs="Arial"/>
          <w:sz w:val="22"/>
          <w:szCs w:val="22"/>
        </w:rPr>
        <w:t xml:space="preserve"> simplified NATIP to understand the content</w:t>
      </w:r>
      <w:r w:rsidR="00C15B3B" w:rsidRPr="000936D1">
        <w:rPr>
          <w:rFonts w:ascii="Arial" w:hAnsi="Arial" w:cs="Arial"/>
          <w:sz w:val="22"/>
          <w:szCs w:val="22"/>
        </w:rPr>
        <w:t xml:space="preserve"> and </w:t>
      </w:r>
      <w:r w:rsidR="00B152CB" w:rsidRPr="000936D1">
        <w:rPr>
          <w:rFonts w:ascii="Arial" w:hAnsi="Arial" w:cs="Arial"/>
          <w:sz w:val="22"/>
          <w:szCs w:val="22"/>
        </w:rPr>
        <w:t>devel</w:t>
      </w:r>
      <w:r w:rsidR="00E53616" w:rsidRPr="000936D1">
        <w:rPr>
          <w:rFonts w:ascii="Arial" w:hAnsi="Arial" w:cs="Arial"/>
          <w:sz w:val="22"/>
          <w:szCs w:val="22"/>
        </w:rPr>
        <w:t>op infographics that is reader friendly and cater primarily to smallholder farmers while also appealing to policymakers, agribusinesses, and other stakeholders.</w:t>
      </w:r>
    </w:p>
    <w:p w14:paraId="02B0D79B" w14:textId="77777777" w:rsidR="003F1A9D" w:rsidRPr="000936D1" w:rsidRDefault="003F1A9D" w:rsidP="00496054">
      <w:pPr>
        <w:jc w:val="both"/>
        <w:rPr>
          <w:rFonts w:ascii="Arial" w:hAnsi="Arial" w:cs="Arial"/>
          <w:sz w:val="22"/>
          <w:szCs w:val="22"/>
        </w:rPr>
      </w:pPr>
    </w:p>
    <w:p w14:paraId="13B4D28A" w14:textId="550440D6" w:rsidR="003F1A9D" w:rsidRPr="000936D1" w:rsidRDefault="003F1A9D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36D1">
        <w:rPr>
          <w:rFonts w:ascii="Arial" w:hAnsi="Arial" w:cs="Arial"/>
          <w:b/>
          <w:bCs/>
          <w:sz w:val="22"/>
          <w:szCs w:val="22"/>
        </w:rPr>
        <w:t>Scope of Work</w:t>
      </w:r>
    </w:p>
    <w:p w14:paraId="1AFDA35E" w14:textId="77777777" w:rsidR="003F1A9D" w:rsidRPr="000936D1" w:rsidRDefault="003F1A9D" w:rsidP="00496054">
      <w:p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</w:rPr>
        <w:t>The consultant will undertake the following tasks:</w:t>
      </w:r>
    </w:p>
    <w:p w14:paraId="054B4874" w14:textId="26E85806" w:rsidR="00516DF8" w:rsidRPr="00A8523B" w:rsidRDefault="00C6676F" w:rsidP="00496054">
      <w:pPr>
        <w:numPr>
          <w:ilvl w:val="0"/>
          <w:numId w:val="20"/>
        </w:numPr>
        <w:rPr>
          <w:rFonts w:ascii="Arial" w:hAnsi="Arial" w:cs="Arial"/>
          <w:sz w:val="22"/>
          <w:szCs w:val="22"/>
          <w:lang w:val="en-NG"/>
        </w:rPr>
      </w:pPr>
      <w:r>
        <w:rPr>
          <w:rFonts w:ascii="Arial" w:hAnsi="Arial" w:cs="Arial"/>
          <w:sz w:val="22"/>
          <w:szCs w:val="22"/>
          <w:lang w:val="en-NG"/>
        </w:rPr>
        <w:t>S</w:t>
      </w:r>
      <w:r w:rsidR="00D02C61" w:rsidRPr="000936D1">
        <w:rPr>
          <w:rFonts w:ascii="Arial" w:hAnsi="Arial" w:cs="Arial"/>
          <w:sz w:val="22"/>
          <w:szCs w:val="22"/>
          <w:lang w:val="en-NG"/>
        </w:rPr>
        <w:t>tudy</w:t>
      </w:r>
      <w:r w:rsidR="00516DF8" w:rsidRPr="00A8523B">
        <w:rPr>
          <w:rFonts w:ascii="Arial" w:hAnsi="Arial" w:cs="Arial"/>
          <w:sz w:val="22"/>
          <w:szCs w:val="22"/>
          <w:lang w:val="en-NG"/>
        </w:rPr>
        <w:t xml:space="preserve"> the </w:t>
      </w:r>
      <w:r w:rsidR="00737365" w:rsidRPr="000936D1">
        <w:rPr>
          <w:rFonts w:ascii="Arial" w:hAnsi="Arial" w:cs="Arial"/>
          <w:b/>
          <w:bCs/>
          <w:sz w:val="22"/>
          <w:szCs w:val="22"/>
          <w:lang w:val="en-NG"/>
        </w:rPr>
        <w:t>24 pages</w:t>
      </w:r>
      <w:r w:rsidR="00737365" w:rsidRPr="000936D1">
        <w:rPr>
          <w:rFonts w:ascii="Arial" w:hAnsi="Arial" w:cs="Arial"/>
          <w:sz w:val="22"/>
          <w:szCs w:val="22"/>
          <w:lang w:val="en-NG"/>
        </w:rPr>
        <w:t xml:space="preserve"> of the </w:t>
      </w:r>
      <w:r w:rsidR="00516DF8" w:rsidRPr="00A8523B">
        <w:rPr>
          <w:rFonts w:ascii="Arial" w:hAnsi="Arial" w:cs="Arial"/>
          <w:sz w:val="22"/>
          <w:szCs w:val="22"/>
          <w:lang w:val="en-NG"/>
        </w:rPr>
        <w:t xml:space="preserve">simplified </w:t>
      </w:r>
      <w:r w:rsidR="00516DF8" w:rsidRPr="000936D1">
        <w:rPr>
          <w:rFonts w:ascii="Arial" w:hAnsi="Arial" w:cs="Arial"/>
          <w:sz w:val="22"/>
          <w:szCs w:val="22"/>
          <w:lang w:val="en-NG"/>
        </w:rPr>
        <w:t xml:space="preserve">version of the </w:t>
      </w:r>
      <w:r w:rsidR="00516DF8" w:rsidRPr="00A8523B">
        <w:rPr>
          <w:rFonts w:ascii="Arial" w:hAnsi="Arial" w:cs="Arial"/>
          <w:sz w:val="22"/>
          <w:szCs w:val="22"/>
          <w:lang w:val="en-NG"/>
        </w:rPr>
        <w:t>National Agricultur</w:t>
      </w:r>
      <w:r>
        <w:rPr>
          <w:rFonts w:ascii="Arial" w:hAnsi="Arial" w:cs="Arial"/>
          <w:sz w:val="22"/>
          <w:szCs w:val="22"/>
          <w:lang w:val="en-NG"/>
        </w:rPr>
        <w:t>al</w:t>
      </w:r>
      <w:r w:rsidR="00516DF8" w:rsidRPr="00A8523B">
        <w:rPr>
          <w:rFonts w:ascii="Arial" w:hAnsi="Arial" w:cs="Arial"/>
          <w:sz w:val="22"/>
          <w:szCs w:val="22"/>
          <w:lang w:val="en-NG"/>
        </w:rPr>
        <w:t xml:space="preserve"> Technology and Innovation Policy</w:t>
      </w:r>
      <w:r w:rsidR="00C144DB" w:rsidRPr="000936D1">
        <w:rPr>
          <w:rFonts w:ascii="Arial" w:hAnsi="Arial" w:cs="Arial"/>
          <w:sz w:val="22"/>
          <w:szCs w:val="22"/>
          <w:lang w:val="en-NG"/>
        </w:rPr>
        <w:t xml:space="preserve"> (NATIP)</w:t>
      </w:r>
    </w:p>
    <w:p w14:paraId="3DBED10D" w14:textId="1C6F47E1" w:rsidR="00516DF8" w:rsidRPr="00A8523B" w:rsidRDefault="00516DF8" w:rsidP="00496054">
      <w:pPr>
        <w:numPr>
          <w:ilvl w:val="0"/>
          <w:numId w:val="20"/>
        </w:numPr>
        <w:rPr>
          <w:rFonts w:ascii="Arial" w:hAnsi="Arial" w:cs="Arial"/>
          <w:sz w:val="22"/>
          <w:szCs w:val="22"/>
          <w:lang w:val="en-NG"/>
        </w:rPr>
      </w:pPr>
      <w:r w:rsidRPr="00A8523B">
        <w:rPr>
          <w:rFonts w:ascii="Arial" w:hAnsi="Arial" w:cs="Arial"/>
          <w:sz w:val="22"/>
          <w:szCs w:val="22"/>
          <w:lang w:val="en-NG"/>
        </w:rPr>
        <w:t>Design a series of infographics that</w:t>
      </w:r>
      <w:r w:rsidR="00D02C61" w:rsidRPr="000936D1">
        <w:rPr>
          <w:rFonts w:ascii="Arial" w:hAnsi="Arial" w:cs="Arial"/>
          <w:sz w:val="22"/>
          <w:szCs w:val="22"/>
          <w:lang w:val="en-NG"/>
        </w:rPr>
        <w:t xml:space="preserve"> </w:t>
      </w:r>
      <w:r w:rsidR="00C6676F">
        <w:rPr>
          <w:rFonts w:ascii="Arial" w:hAnsi="Arial" w:cs="Arial"/>
          <w:sz w:val="22"/>
          <w:szCs w:val="22"/>
          <w:lang w:val="en-NG"/>
        </w:rPr>
        <w:t>c</w:t>
      </w:r>
      <w:r w:rsidRPr="00A8523B">
        <w:rPr>
          <w:rFonts w:ascii="Arial" w:hAnsi="Arial" w:cs="Arial"/>
          <w:sz w:val="22"/>
          <w:szCs w:val="22"/>
          <w:lang w:val="en-NG"/>
        </w:rPr>
        <w:t xml:space="preserve">learly convey </w:t>
      </w:r>
      <w:r w:rsidR="00D02C61" w:rsidRPr="000936D1">
        <w:rPr>
          <w:rFonts w:ascii="Arial" w:hAnsi="Arial" w:cs="Arial"/>
          <w:sz w:val="22"/>
          <w:szCs w:val="22"/>
          <w:lang w:val="en-NG"/>
        </w:rPr>
        <w:t>all th</w:t>
      </w:r>
      <w:r w:rsidRPr="00A8523B">
        <w:rPr>
          <w:rFonts w:ascii="Arial" w:hAnsi="Arial" w:cs="Arial"/>
          <w:sz w:val="22"/>
          <w:szCs w:val="22"/>
          <w:lang w:val="en-NG"/>
        </w:rPr>
        <w:t xml:space="preserve">e components of </w:t>
      </w:r>
      <w:r w:rsidR="00D02C61" w:rsidRPr="000936D1">
        <w:rPr>
          <w:rFonts w:ascii="Arial" w:hAnsi="Arial" w:cs="Arial"/>
          <w:sz w:val="22"/>
          <w:szCs w:val="22"/>
          <w:lang w:val="en-NG"/>
        </w:rPr>
        <w:t xml:space="preserve">the simplified </w:t>
      </w:r>
      <w:r w:rsidRPr="00A8523B">
        <w:rPr>
          <w:rFonts w:ascii="Arial" w:hAnsi="Arial" w:cs="Arial"/>
          <w:sz w:val="22"/>
          <w:szCs w:val="22"/>
          <w:lang w:val="en-NG"/>
        </w:rPr>
        <w:t>policy</w:t>
      </w:r>
      <w:r w:rsidR="009C0ED8" w:rsidRPr="000936D1">
        <w:rPr>
          <w:rFonts w:ascii="Arial" w:hAnsi="Arial" w:cs="Arial"/>
          <w:sz w:val="22"/>
          <w:szCs w:val="22"/>
          <w:lang w:val="en-NG"/>
        </w:rPr>
        <w:t xml:space="preserve"> using </w:t>
      </w:r>
      <w:r w:rsidRPr="00A8523B">
        <w:rPr>
          <w:rFonts w:ascii="Arial" w:hAnsi="Arial" w:cs="Arial"/>
          <w:sz w:val="22"/>
          <w:szCs w:val="22"/>
          <w:lang w:val="en-NG"/>
        </w:rPr>
        <w:t xml:space="preserve">appropriate visuals </w:t>
      </w:r>
      <w:r w:rsidR="009C0ED8" w:rsidRPr="000936D1">
        <w:rPr>
          <w:rFonts w:ascii="Arial" w:hAnsi="Arial" w:cs="Arial"/>
          <w:sz w:val="22"/>
          <w:szCs w:val="22"/>
          <w:lang w:val="en-NG"/>
        </w:rPr>
        <w:t>that</w:t>
      </w:r>
      <w:r w:rsidRPr="00A8523B">
        <w:rPr>
          <w:rFonts w:ascii="Arial" w:hAnsi="Arial" w:cs="Arial"/>
          <w:sz w:val="22"/>
          <w:szCs w:val="22"/>
          <w:lang w:val="en-NG"/>
        </w:rPr>
        <w:t xml:space="preserve"> resonate with smallholder farmers</w:t>
      </w:r>
      <w:r w:rsidR="000661D0" w:rsidRPr="000936D1">
        <w:rPr>
          <w:rFonts w:ascii="Arial" w:hAnsi="Arial" w:cs="Arial"/>
          <w:sz w:val="22"/>
          <w:szCs w:val="22"/>
          <w:lang w:val="en-NG"/>
        </w:rPr>
        <w:t xml:space="preserve"> and Agriculture in </w:t>
      </w:r>
      <w:r w:rsidR="00C6676F">
        <w:rPr>
          <w:rFonts w:ascii="Arial" w:hAnsi="Arial" w:cs="Arial"/>
          <w:sz w:val="22"/>
          <w:szCs w:val="22"/>
          <w:lang w:val="en-NG"/>
        </w:rPr>
        <w:t>g</w:t>
      </w:r>
      <w:r w:rsidR="000661D0" w:rsidRPr="000936D1">
        <w:rPr>
          <w:rFonts w:ascii="Arial" w:hAnsi="Arial" w:cs="Arial"/>
          <w:sz w:val="22"/>
          <w:szCs w:val="22"/>
          <w:lang w:val="en-NG"/>
        </w:rPr>
        <w:t>eneral.</w:t>
      </w:r>
    </w:p>
    <w:p w14:paraId="5C66AFD2" w14:textId="5D1F0986" w:rsidR="00516DF8" w:rsidRPr="000936D1" w:rsidRDefault="000661D0" w:rsidP="00496054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  <w:lang w:val="en-NG"/>
        </w:rPr>
      </w:pPr>
      <w:r w:rsidRPr="000936D1">
        <w:rPr>
          <w:rFonts w:ascii="Arial" w:hAnsi="Arial" w:cs="Arial"/>
          <w:sz w:val="22"/>
          <w:szCs w:val="22"/>
          <w:lang w:val="en-NG"/>
        </w:rPr>
        <w:t xml:space="preserve">Ensure the infographics </w:t>
      </w:r>
      <w:r w:rsidR="008A7394" w:rsidRPr="000936D1">
        <w:rPr>
          <w:rFonts w:ascii="Arial" w:hAnsi="Arial" w:cs="Arial"/>
          <w:sz w:val="22"/>
          <w:szCs w:val="22"/>
          <w:lang w:val="en-NG"/>
        </w:rPr>
        <w:t>a</w:t>
      </w:r>
      <w:r w:rsidR="00516DF8" w:rsidRPr="000936D1">
        <w:rPr>
          <w:rFonts w:ascii="Arial" w:hAnsi="Arial" w:cs="Arial"/>
          <w:sz w:val="22"/>
          <w:szCs w:val="22"/>
          <w:lang w:val="en-NG"/>
        </w:rPr>
        <w:t>re easy to distribute digitally and in print.</w:t>
      </w:r>
    </w:p>
    <w:p w14:paraId="7C29C926" w14:textId="5989A383" w:rsidR="00516DF8" w:rsidRPr="00A8523B" w:rsidRDefault="00516DF8" w:rsidP="00496054">
      <w:pPr>
        <w:numPr>
          <w:ilvl w:val="0"/>
          <w:numId w:val="20"/>
        </w:numPr>
        <w:rPr>
          <w:rFonts w:ascii="Arial" w:hAnsi="Arial" w:cs="Arial"/>
          <w:sz w:val="22"/>
          <w:szCs w:val="22"/>
          <w:lang w:val="en-NG"/>
        </w:rPr>
      </w:pPr>
      <w:r w:rsidRPr="00A8523B">
        <w:rPr>
          <w:rFonts w:ascii="Arial" w:hAnsi="Arial" w:cs="Arial"/>
          <w:sz w:val="22"/>
          <w:szCs w:val="22"/>
          <w:lang w:val="en-NG"/>
        </w:rPr>
        <w:t xml:space="preserve">Ensure final products meet the </w:t>
      </w:r>
      <w:r w:rsidR="008A7394" w:rsidRPr="000936D1">
        <w:rPr>
          <w:rFonts w:ascii="Arial" w:hAnsi="Arial" w:cs="Arial"/>
          <w:sz w:val="22"/>
          <w:szCs w:val="22"/>
          <w:lang w:val="en-NG"/>
        </w:rPr>
        <w:t>ActionAid</w:t>
      </w:r>
      <w:r w:rsidRPr="00A8523B">
        <w:rPr>
          <w:rFonts w:ascii="Arial" w:hAnsi="Arial" w:cs="Arial"/>
          <w:sz w:val="22"/>
          <w:szCs w:val="22"/>
          <w:lang w:val="en-NG"/>
        </w:rPr>
        <w:t>’s branding and communication standards.</w:t>
      </w:r>
    </w:p>
    <w:p w14:paraId="151DFBDF" w14:textId="77777777" w:rsidR="00A22095" w:rsidRPr="000936D1" w:rsidRDefault="00A22095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5319D7" w14:textId="66097D6F" w:rsidR="000B1D0B" w:rsidRPr="000936D1" w:rsidRDefault="000B1D0B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36D1">
        <w:rPr>
          <w:rFonts w:ascii="Arial" w:hAnsi="Arial" w:cs="Arial"/>
          <w:b/>
          <w:bCs/>
          <w:sz w:val="22"/>
          <w:szCs w:val="22"/>
        </w:rPr>
        <w:t>Contract Period</w:t>
      </w:r>
    </w:p>
    <w:p w14:paraId="6375BE05" w14:textId="1DADDE37" w:rsidR="00FD2A5F" w:rsidRPr="000936D1" w:rsidRDefault="000B1D0B" w:rsidP="00496054">
      <w:p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</w:rPr>
        <w:t xml:space="preserve">The contract is for a period of </w:t>
      </w:r>
      <w:r w:rsidR="00067207" w:rsidRPr="000936D1">
        <w:rPr>
          <w:rFonts w:ascii="Arial" w:hAnsi="Arial" w:cs="Arial"/>
          <w:sz w:val="22"/>
          <w:szCs w:val="22"/>
        </w:rPr>
        <w:t>fourteen</w:t>
      </w:r>
      <w:r w:rsidR="00FD2A5F" w:rsidRPr="000936D1">
        <w:rPr>
          <w:rFonts w:ascii="Arial" w:hAnsi="Arial" w:cs="Arial"/>
          <w:sz w:val="22"/>
          <w:szCs w:val="22"/>
        </w:rPr>
        <w:t xml:space="preserve"> </w:t>
      </w:r>
      <w:r w:rsidRPr="000936D1">
        <w:rPr>
          <w:rFonts w:ascii="Arial" w:hAnsi="Arial" w:cs="Arial"/>
          <w:sz w:val="22"/>
          <w:szCs w:val="22"/>
        </w:rPr>
        <w:t>(</w:t>
      </w:r>
      <w:proofErr w:type="gramStart"/>
      <w:r w:rsidR="00BC3DFD" w:rsidRPr="000936D1">
        <w:rPr>
          <w:rFonts w:ascii="Arial" w:hAnsi="Arial" w:cs="Arial"/>
          <w:sz w:val="22"/>
          <w:szCs w:val="22"/>
        </w:rPr>
        <w:t>1</w:t>
      </w:r>
      <w:r w:rsidR="00EF1DE1">
        <w:rPr>
          <w:rFonts w:ascii="Arial" w:hAnsi="Arial" w:cs="Arial"/>
          <w:sz w:val="22"/>
          <w:szCs w:val="22"/>
        </w:rPr>
        <w:t>4</w:t>
      </w:r>
      <w:r w:rsidR="00522EC9">
        <w:rPr>
          <w:rFonts w:ascii="Arial" w:hAnsi="Arial" w:cs="Arial"/>
          <w:sz w:val="22"/>
          <w:szCs w:val="22"/>
        </w:rPr>
        <w:t xml:space="preserve"> </w:t>
      </w:r>
      <w:r w:rsidRPr="000936D1">
        <w:rPr>
          <w:rFonts w:ascii="Arial" w:hAnsi="Arial" w:cs="Arial"/>
          <w:sz w:val="22"/>
          <w:szCs w:val="22"/>
        </w:rPr>
        <w:t>)</w:t>
      </w:r>
      <w:proofErr w:type="gramEnd"/>
      <w:r w:rsidRPr="000936D1">
        <w:rPr>
          <w:rFonts w:ascii="Arial" w:hAnsi="Arial" w:cs="Arial"/>
          <w:sz w:val="22"/>
          <w:szCs w:val="22"/>
        </w:rPr>
        <w:t xml:space="preserve"> </w:t>
      </w:r>
      <w:r w:rsidR="00FD2A5F" w:rsidRPr="000936D1">
        <w:rPr>
          <w:rFonts w:ascii="Arial" w:hAnsi="Arial" w:cs="Arial"/>
          <w:sz w:val="22"/>
          <w:szCs w:val="22"/>
        </w:rPr>
        <w:t xml:space="preserve">working </w:t>
      </w:r>
      <w:r w:rsidRPr="000936D1">
        <w:rPr>
          <w:rFonts w:ascii="Arial" w:hAnsi="Arial" w:cs="Arial"/>
          <w:sz w:val="22"/>
          <w:szCs w:val="22"/>
        </w:rPr>
        <w:t>days</w:t>
      </w:r>
      <w:r w:rsidR="00A71AB5" w:rsidRPr="000936D1">
        <w:rPr>
          <w:rFonts w:ascii="Arial" w:hAnsi="Arial" w:cs="Arial"/>
          <w:sz w:val="22"/>
          <w:szCs w:val="22"/>
        </w:rPr>
        <w:t>.</w:t>
      </w:r>
    </w:p>
    <w:p w14:paraId="0060EABE" w14:textId="77777777" w:rsidR="000B1D0B" w:rsidRPr="000936D1" w:rsidRDefault="000B1D0B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E20DEA" w14:textId="3A44E70F" w:rsidR="00533E7B" w:rsidRPr="000936D1" w:rsidRDefault="00533E7B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36D1">
        <w:rPr>
          <w:rFonts w:ascii="Arial" w:hAnsi="Arial" w:cs="Arial"/>
          <w:b/>
          <w:bCs/>
          <w:sz w:val="22"/>
          <w:szCs w:val="22"/>
        </w:rPr>
        <w:t>Required profile for consultant:</w:t>
      </w:r>
    </w:p>
    <w:p w14:paraId="4B0BD110" w14:textId="77777777" w:rsidR="002F352C" w:rsidRPr="000936D1" w:rsidRDefault="00533E7B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36D1">
        <w:rPr>
          <w:rFonts w:ascii="Arial" w:hAnsi="Arial" w:cs="Arial"/>
          <w:b/>
          <w:bCs/>
          <w:sz w:val="22"/>
          <w:szCs w:val="22"/>
        </w:rPr>
        <w:t>The consultant (She/he) to be recruited should have the following experiences</w:t>
      </w:r>
      <w:r w:rsidR="002F352C" w:rsidRPr="000936D1">
        <w:rPr>
          <w:rFonts w:ascii="Arial" w:hAnsi="Arial" w:cs="Arial"/>
          <w:b/>
          <w:bCs/>
          <w:sz w:val="22"/>
          <w:szCs w:val="22"/>
        </w:rPr>
        <w:t>:</w:t>
      </w:r>
    </w:p>
    <w:p w14:paraId="3A557BFE" w14:textId="77777777" w:rsidR="004317A5" w:rsidRPr="000936D1" w:rsidRDefault="004317A5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2FB938" w14:textId="77777777" w:rsidR="004317A5" w:rsidRPr="00A8523B" w:rsidRDefault="004317A5" w:rsidP="00496054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NG"/>
        </w:rPr>
      </w:pPr>
      <w:r w:rsidRPr="00A8523B">
        <w:rPr>
          <w:rFonts w:ascii="Arial" w:hAnsi="Arial" w:cs="Arial"/>
          <w:sz w:val="22"/>
          <w:szCs w:val="22"/>
          <w:lang w:val="en-NG"/>
        </w:rPr>
        <w:t>Proven experience in infographic design and visual communication, particularly for development-related content.</w:t>
      </w:r>
    </w:p>
    <w:p w14:paraId="4897E917" w14:textId="1067C45E" w:rsidR="002F352C" w:rsidRPr="000936D1" w:rsidRDefault="004317A5" w:rsidP="00496054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n-NG"/>
        </w:rPr>
      </w:pPr>
      <w:r w:rsidRPr="00A8523B">
        <w:rPr>
          <w:rFonts w:ascii="Arial" w:hAnsi="Arial" w:cs="Arial"/>
          <w:sz w:val="22"/>
          <w:szCs w:val="22"/>
          <w:lang w:val="en-NG"/>
        </w:rPr>
        <w:t>Experience in designing materials for diverse audiences, especially smallholder farmers.</w:t>
      </w:r>
    </w:p>
    <w:p w14:paraId="3AE6DFD7" w14:textId="2F0481FA" w:rsidR="00F90EB9" w:rsidRPr="000936D1" w:rsidRDefault="002F352C" w:rsidP="0049605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</w:rPr>
        <w:t>Evidence of having undertaken such assignments or related work</w:t>
      </w:r>
      <w:r w:rsidR="00DA1B3A" w:rsidRPr="000936D1">
        <w:rPr>
          <w:rFonts w:ascii="Arial" w:hAnsi="Arial" w:cs="Arial"/>
          <w:sz w:val="22"/>
          <w:szCs w:val="22"/>
        </w:rPr>
        <w:t xml:space="preserve"> (to</w:t>
      </w:r>
      <w:r w:rsidR="00852C9B" w:rsidRPr="000936D1">
        <w:rPr>
          <w:rFonts w:ascii="Arial" w:hAnsi="Arial" w:cs="Arial"/>
          <w:sz w:val="22"/>
          <w:szCs w:val="22"/>
        </w:rPr>
        <w:t xml:space="preserve"> be provided in the </w:t>
      </w:r>
      <w:r w:rsidR="00DA1B3A" w:rsidRPr="000936D1">
        <w:rPr>
          <w:rFonts w:ascii="Arial" w:hAnsi="Arial" w:cs="Arial"/>
          <w:sz w:val="22"/>
          <w:szCs w:val="22"/>
        </w:rPr>
        <w:t>expression of interest).</w:t>
      </w:r>
    </w:p>
    <w:p w14:paraId="1553BDB1" w14:textId="77777777" w:rsidR="00F515C4" w:rsidRPr="000936D1" w:rsidRDefault="00F515C4" w:rsidP="00496054">
      <w:pPr>
        <w:jc w:val="both"/>
        <w:rPr>
          <w:rFonts w:ascii="Arial" w:hAnsi="Arial" w:cs="Arial"/>
          <w:sz w:val="22"/>
          <w:szCs w:val="22"/>
          <w:lang w:val="en-NG"/>
        </w:rPr>
      </w:pPr>
    </w:p>
    <w:p w14:paraId="7BF3835B" w14:textId="54AA58EB" w:rsidR="00A543F8" w:rsidRPr="000936D1" w:rsidRDefault="00A543F8" w:rsidP="00496054">
      <w:pPr>
        <w:jc w:val="both"/>
        <w:rPr>
          <w:rFonts w:ascii="Arial" w:hAnsi="Arial" w:cs="Arial"/>
          <w:b/>
          <w:bCs/>
          <w:sz w:val="22"/>
          <w:szCs w:val="22"/>
          <w:lang w:val="en-NG"/>
        </w:rPr>
      </w:pPr>
      <w:r w:rsidRPr="000936D1">
        <w:rPr>
          <w:rFonts w:ascii="Arial" w:hAnsi="Arial" w:cs="Arial"/>
          <w:b/>
          <w:bCs/>
          <w:sz w:val="22"/>
          <w:szCs w:val="22"/>
          <w:lang w:val="en-NG"/>
        </w:rPr>
        <w:t>Payment</w:t>
      </w:r>
    </w:p>
    <w:p w14:paraId="3FC203F2" w14:textId="47A414EA" w:rsidR="00A543F8" w:rsidRPr="000936D1" w:rsidRDefault="00A543F8" w:rsidP="00496054">
      <w:pPr>
        <w:jc w:val="both"/>
        <w:rPr>
          <w:rFonts w:ascii="Arial" w:hAnsi="Arial" w:cs="Arial"/>
          <w:sz w:val="22"/>
          <w:szCs w:val="22"/>
          <w:lang w:val="en-NG"/>
        </w:rPr>
      </w:pPr>
      <w:r w:rsidRPr="000936D1">
        <w:rPr>
          <w:rFonts w:ascii="Arial" w:hAnsi="Arial" w:cs="Arial"/>
          <w:sz w:val="22"/>
          <w:szCs w:val="22"/>
          <w:lang w:val="en-NG"/>
        </w:rPr>
        <w:t xml:space="preserve">The Consultant shall be paid </w:t>
      </w:r>
      <w:r w:rsidR="00B23670" w:rsidRPr="000936D1">
        <w:rPr>
          <w:rFonts w:ascii="Arial" w:hAnsi="Arial" w:cs="Arial"/>
          <w:sz w:val="22"/>
          <w:szCs w:val="22"/>
          <w:lang w:val="en-NG"/>
        </w:rPr>
        <w:t>a</w:t>
      </w:r>
      <w:r w:rsidRPr="000936D1">
        <w:rPr>
          <w:rFonts w:ascii="Arial" w:hAnsi="Arial" w:cs="Arial"/>
          <w:sz w:val="22"/>
          <w:szCs w:val="22"/>
          <w:lang w:val="en-NG"/>
        </w:rPr>
        <w:t xml:space="preserve"> consultancy fee </w:t>
      </w:r>
      <w:r w:rsidR="00015E53" w:rsidRPr="000936D1">
        <w:rPr>
          <w:rFonts w:ascii="Arial" w:hAnsi="Arial" w:cs="Arial"/>
          <w:sz w:val="22"/>
          <w:szCs w:val="22"/>
          <w:lang w:val="en-NG"/>
        </w:rPr>
        <w:t xml:space="preserve">of </w:t>
      </w:r>
      <w:r w:rsidR="004317A5" w:rsidRPr="000936D1">
        <w:rPr>
          <w:rFonts w:ascii="Arial" w:hAnsi="Arial" w:cs="Arial"/>
          <w:sz w:val="22"/>
          <w:szCs w:val="22"/>
          <w:lang w:val="en-NG"/>
        </w:rPr>
        <w:t xml:space="preserve">Seven </w:t>
      </w:r>
      <w:r w:rsidR="00F14AC8" w:rsidRPr="000936D1">
        <w:rPr>
          <w:rFonts w:ascii="Arial" w:hAnsi="Arial" w:cs="Arial"/>
          <w:sz w:val="22"/>
          <w:szCs w:val="22"/>
          <w:lang w:val="en-NG"/>
        </w:rPr>
        <w:t>Hundred Thousand</w:t>
      </w:r>
      <w:r w:rsidR="0051600D" w:rsidRPr="000936D1">
        <w:rPr>
          <w:rFonts w:ascii="Arial" w:hAnsi="Arial" w:cs="Arial"/>
          <w:sz w:val="22"/>
          <w:szCs w:val="22"/>
          <w:lang w:val="en-NG"/>
        </w:rPr>
        <w:t xml:space="preserve"> Naira</w:t>
      </w:r>
      <w:r w:rsidR="00015E53" w:rsidRPr="000936D1">
        <w:rPr>
          <w:rFonts w:ascii="Arial" w:hAnsi="Arial" w:cs="Arial"/>
          <w:sz w:val="22"/>
          <w:szCs w:val="22"/>
          <w:lang w:val="en-NG"/>
        </w:rPr>
        <w:t xml:space="preserve"> (N</w:t>
      </w:r>
      <w:r w:rsidR="00F14AC8" w:rsidRPr="000936D1">
        <w:rPr>
          <w:rFonts w:ascii="Arial" w:hAnsi="Arial" w:cs="Arial"/>
          <w:sz w:val="22"/>
          <w:szCs w:val="22"/>
          <w:lang w:val="en-NG"/>
        </w:rPr>
        <w:t>7</w:t>
      </w:r>
      <w:r w:rsidR="00015E53" w:rsidRPr="000936D1">
        <w:rPr>
          <w:rFonts w:ascii="Arial" w:hAnsi="Arial" w:cs="Arial"/>
          <w:sz w:val="22"/>
          <w:szCs w:val="22"/>
          <w:lang w:val="en-NG"/>
        </w:rPr>
        <w:t>00,000) only</w:t>
      </w:r>
      <w:r w:rsidRPr="000936D1">
        <w:rPr>
          <w:rFonts w:ascii="Arial" w:hAnsi="Arial" w:cs="Arial"/>
          <w:sz w:val="22"/>
          <w:szCs w:val="22"/>
          <w:lang w:val="en-NG"/>
        </w:rPr>
        <w:t xml:space="preserve">. </w:t>
      </w:r>
      <w:r w:rsidR="00B902DA" w:rsidRPr="000936D1">
        <w:rPr>
          <w:rFonts w:ascii="Arial" w:hAnsi="Arial" w:cs="Arial"/>
          <w:sz w:val="22"/>
          <w:szCs w:val="22"/>
          <w:lang w:val="en-NG"/>
        </w:rPr>
        <w:t xml:space="preserve">The </w:t>
      </w:r>
      <w:r w:rsidRPr="000936D1">
        <w:rPr>
          <w:rFonts w:ascii="Arial" w:hAnsi="Arial" w:cs="Arial"/>
          <w:sz w:val="22"/>
          <w:szCs w:val="22"/>
          <w:lang w:val="en-NG"/>
        </w:rPr>
        <w:t xml:space="preserve">total sum </w:t>
      </w:r>
      <w:r w:rsidR="00B902DA" w:rsidRPr="000936D1">
        <w:rPr>
          <w:rFonts w:ascii="Arial" w:hAnsi="Arial" w:cs="Arial"/>
          <w:sz w:val="22"/>
          <w:szCs w:val="22"/>
          <w:lang w:val="en-NG"/>
        </w:rPr>
        <w:t xml:space="preserve">of the </w:t>
      </w:r>
      <w:r w:rsidR="00C02DB1" w:rsidRPr="000936D1">
        <w:rPr>
          <w:rFonts w:ascii="Arial" w:hAnsi="Arial" w:cs="Arial"/>
          <w:sz w:val="22"/>
          <w:szCs w:val="22"/>
          <w:lang w:val="en-NG"/>
        </w:rPr>
        <w:t xml:space="preserve">fee </w:t>
      </w:r>
      <w:r w:rsidRPr="000936D1">
        <w:rPr>
          <w:rFonts w:ascii="Arial" w:hAnsi="Arial" w:cs="Arial"/>
          <w:sz w:val="22"/>
          <w:szCs w:val="22"/>
          <w:lang w:val="en-NG"/>
        </w:rPr>
        <w:t xml:space="preserve">shall be paid </w:t>
      </w:r>
      <w:r w:rsidR="00C02DB1" w:rsidRPr="000936D1">
        <w:rPr>
          <w:rFonts w:ascii="Arial" w:hAnsi="Arial" w:cs="Arial"/>
          <w:sz w:val="22"/>
          <w:szCs w:val="22"/>
          <w:lang w:val="en-NG"/>
        </w:rPr>
        <w:t>on</w:t>
      </w:r>
      <w:r w:rsidR="006E0513" w:rsidRPr="000936D1">
        <w:rPr>
          <w:rFonts w:ascii="Arial" w:hAnsi="Arial" w:cs="Arial"/>
          <w:sz w:val="22"/>
          <w:szCs w:val="22"/>
          <w:lang w:val="en-NG"/>
        </w:rPr>
        <w:t xml:space="preserve"> finalisation</w:t>
      </w:r>
      <w:r w:rsidR="00C02DB1" w:rsidRPr="000936D1">
        <w:rPr>
          <w:rFonts w:ascii="Arial" w:hAnsi="Arial" w:cs="Arial"/>
          <w:sz w:val="22"/>
          <w:szCs w:val="22"/>
          <w:lang w:val="en-NG"/>
        </w:rPr>
        <w:t xml:space="preserve"> of</w:t>
      </w:r>
      <w:r w:rsidR="006E0513" w:rsidRPr="000936D1">
        <w:rPr>
          <w:rFonts w:ascii="Arial" w:hAnsi="Arial" w:cs="Arial"/>
          <w:sz w:val="22"/>
          <w:szCs w:val="22"/>
          <w:lang w:val="en-NG"/>
        </w:rPr>
        <w:t xml:space="preserve"> the infographics</w:t>
      </w:r>
      <w:r w:rsidR="001F54C1">
        <w:rPr>
          <w:rFonts w:ascii="Arial" w:hAnsi="Arial" w:cs="Arial"/>
          <w:sz w:val="22"/>
          <w:szCs w:val="22"/>
          <w:lang w:val="en-NG"/>
        </w:rPr>
        <w:t>,</w:t>
      </w:r>
      <w:r w:rsidR="006E0513" w:rsidRPr="000936D1">
        <w:rPr>
          <w:rFonts w:ascii="Arial" w:hAnsi="Arial" w:cs="Arial"/>
          <w:sz w:val="22"/>
          <w:szCs w:val="22"/>
          <w:lang w:val="en-NG"/>
        </w:rPr>
        <w:t xml:space="preserve"> </w:t>
      </w:r>
      <w:r w:rsidR="00543B48" w:rsidRPr="000936D1">
        <w:rPr>
          <w:rFonts w:ascii="Arial" w:hAnsi="Arial" w:cs="Arial"/>
          <w:sz w:val="22"/>
          <w:szCs w:val="22"/>
          <w:lang w:val="en-NG"/>
        </w:rPr>
        <w:t xml:space="preserve">summited </w:t>
      </w:r>
      <w:r w:rsidRPr="000936D1">
        <w:rPr>
          <w:rFonts w:ascii="Arial" w:hAnsi="Arial" w:cs="Arial"/>
          <w:sz w:val="22"/>
          <w:szCs w:val="22"/>
          <w:lang w:val="en-NG"/>
        </w:rPr>
        <w:t xml:space="preserve">and signed off by </w:t>
      </w:r>
      <w:r w:rsidR="00823920" w:rsidRPr="000936D1">
        <w:rPr>
          <w:rFonts w:ascii="Arial" w:hAnsi="Arial" w:cs="Arial"/>
          <w:sz w:val="22"/>
          <w:szCs w:val="22"/>
          <w:lang w:val="en-NG"/>
        </w:rPr>
        <w:t>ActionAid Nigeria’s</w:t>
      </w:r>
      <w:r w:rsidRPr="000936D1">
        <w:rPr>
          <w:rFonts w:ascii="Arial" w:hAnsi="Arial" w:cs="Arial"/>
          <w:sz w:val="22"/>
          <w:szCs w:val="22"/>
          <w:lang w:val="en-NG"/>
        </w:rPr>
        <w:t xml:space="preserve"> Director</w:t>
      </w:r>
      <w:r w:rsidR="00DC46FC" w:rsidRPr="000936D1">
        <w:rPr>
          <w:rFonts w:ascii="Arial" w:hAnsi="Arial" w:cs="Arial"/>
          <w:sz w:val="22"/>
          <w:szCs w:val="22"/>
          <w:lang w:val="en-NG"/>
        </w:rPr>
        <w:t xml:space="preserve"> of </w:t>
      </w:r>
      <w:r w:rsidRPr="000936D1">
        <w:rPr>
          <w:rFonts w:ascii="Arial" w:hAnsi="Arial" w:cs="Arial"/>
          <w:sz w:val="22"/>
          <w:szCs w:val="22"/>
          <w:lang w:val="en-NG"/>
        </w:rPr>
        <w:t>Programmes.</w:t>
      </w:r>
    </w:p>
    <w:p w14:paraId="111E2F96" w14:textId="77777777" w:rsidR="00A543F8" w:rsidRPr="000936D1" w:rsidRDefault="00A543F8" w:rsidP="00496054">
      <w:pPr>
        <w:jc w:val="both"/>
        <w:rPr>
          <w:rFonts w:ascii="Arial" w:hAnsi="Arial" w:cs="Arial"/>
          <w:sz w:val="22"/>
          <w:szCs w:val="22"/>
          <w:lang w:val="en-NG"/>
        </w:rPr>
      </w:pPr>
    </w:p>
    <w:p w14:paraId="4E144AB5" w14:textId="77777777" w:rsidR="00A543F8" w:rsidRPr="000936D1" w:rsidRDefault="00A543F8" w:rsidP="00496054">
      <w:pPr>
        <w:jc w:val="both"/>
        <w:rPr>
          <w:rFonts w:ascii="Arial" w:hAnsi="Arial" w:cs="Arial"/>
          <w:sz w:val="22"/>
          <w:szCs w:val="22"/>
          <w:lang w:val="en-NG"/>
        </w:rPr>
      </w:pPr>
      <w:r w:rsidRPr="000936D1">
        <w:rPr>
          <w:rFonts w:ascii="Arial" w:hAnsi="Arial" w:cs="Arial"/>
          <w:sz w:val="22"/>
          <w:szCs w:val="22"/>
          <w:lang w:val="en-NG"/>
        </w:rPr>
        <w:t>ActionAid will deduct 5% withholding tax from the total sum in accordance with the Nigeria tax law for onward remittance to the Federal Inland Revenue Service.</w:t>
      </w:r>
    </w:p>
    <w:p w14:paraId="1E1234F6" w14:textId="77777777" w:rsidR="00BD46E9" w:rsidRPr="000936D1" w:rsidRDefault="00BD46E9" w:rsidP="00496054">
      <w:pPr>
        <w:jc w:val="both"/>
        <w:rPr>
          <w:rFonts w:ascii="Arial" w:hAnsi="Arial" w:cs="Arial"/>
          <w:sz w:val="22"/>
          <w:szCs w:val="22"/>
          <w:lang w:val="en-NG"/>
        </w:rPr>
      </w:pPr>
    </w:p>
    <w:p w14:paraId="687C6D60" w14:textId="4B13E0F8" w:rsidR="00A543F8" w:rsidRPr="000936D1" w:rsidRDefault="00A543F8" w:rsidP="00496054">
      <w:pPr>
        <w:jc w:val="both"/>
        <w:rPr>
          <w:rFonts w:ascii="Arial" w:hAnsi="Arial" w:cs="Arial"/>
          <w:b/>
          <w:bCs/>
          <w:sz w:val="22"/>
          <w:szCs w:val="22"/>
          <w:lang w:val="en-NG"/>
        </w:rPr>
      </w:pPr>
      <w:r w:rsidRPr="000936D1">
        <w:rPr>
          <w:rFonts w:ascii="Arial" w:hAnsi="Arial" w:cs="Arial"/>
          <w:b/>
          <w:bCs/>
          <w:sz w:val="22"/>
          <w:szCs w:val="22"/>
          <w:lang w:val="en-NG"/>
        </w:rPr>
        <w:t>Reporting Lines</w:t>
      </w:r>
    </w:p>
    <w:p w14:paraId="3DB15F02" w14:textId="53E83EC7" w:rsidR="00A543F8" w:rsidRPr="000936D1" w:rsidRDefault="003C01C7" w:rsidP="00496054">
      <w:pPr>
        <w:jc w:val="both"/>
        <w:rPr>
          <w:rFonts w:ascii="Arial" w:hAnsi="Arial" w:cs="Arial"/>
          <w:sz w:val="22"/>
          <w:szCs w:val="22"/>
          <w:lang w:val="en-NG"/>
        </w:rPr>
      </w:pPr>
      <w:r w:rsidRPr="000936D1">
        <w:rPr>
          <w:rFonts w:ascii="Arial" w:hAnsi="Arial" w:cs="Arial"/>
          <w:sz w:val="22"/>
          <w:szCs w:val="22"/>
          <w:lang w:val="en-NG"/>
        </w:rPr>
        <w:t xml:space="preserve">The consultant shall submit the </w:t>
      </w:r>
      <w:r w:rsidR="00543B48" w:rsidRPr="000936D1">
        <w:rPr>
          <w:rFonts w:ascii="Arial" w:hAnsi="Arial" w:cs="Arial"/>
          <w:sz w:val="22"/>
          <w:szCs w:val="22"/>
          <w:lang w:val="en-NG"/>
        </w:rPr>
        <w:t xml:space="preserve">developed infographics </w:t>
      </w:r>
      <w:r w:rsidR="00A543F8" w:rsidRPr="000936D1">
        <w:rPr>
          <w:rFonts w:ascii="Arial" w:hAnsi="Arial" w:cs="Arial"/>
          <w:sz w:val="22"/>
          <w:szCs w:val="22"/>
          <w:lang w:val="en-NG"/>
        </w:rPr>
        <w:t xml:space="preserve">to </w:t>
      </w:r>
      <w:r w:rsidR="00232EBF" w:rsidRPr="000936D1">
        <w:rPr>
          <w:rFonts w:ascii="Arial" w:hAnsi="Arial" w:cs="Arial"/>
          <w:sz w:val="22"/>
          <w:szCs w:val="22"/>
          <w:lang w:val="en-NG"/>
        </w:rPr>
        <w:t>ActionAid Nigeria</w:t>
      </w:r>
      <w:r w:rsidR="00A543F8" w:rsidRPr="000936D1">
        <w:rPr>
          <w:rFonts w:ascii="Arial" w:hAnsi="Arial" w:cs="Arial"/>
          <w:sz w:val="22"/>
          <w:szCs w:val="22"/>
          <w:lang w:val="en-NG"/>
        </w:rPr>
        <w:t xml:space="preserve"> Food </w:t>
      </w:r>
      <w:r w:rsidR="00232EBF" w:rsidRPr="000936D1">
        <w:rPr>
          <w:rFonts w:ascii="Arial" w:hAnsi="Arial" w:cs="Arial"/>
          <w:sz w:val="22"/>
          <w:szCs w:val="22"/>
          <w:lang w:val="en-NG"/>
        </w:rPr>
        <w:t xml:space="preserve">Systems Specialist </w:t>
      </w:r>
      <w:r w:rsidR="00A543F8" w:rsidRPr="000936D1">
        <w:rPr>
          <w:rFonts w:ascii="Arial" w:hAnsi="Arial" w:cs="Arial"/>
          <w:sz w:val="22"/>
          <w:szCs w:val="22"/>
          <w:lang w:val="en-NG"/>
        </w:rPr>
        <w:t xml:space="preserve">who will confirm </w:t>
      </w:r>
      <w:r w:rsidR="00232EBF" w:rsidRPr="000936D1">
        <w:rPr>
          <w:rFonts w:ascii="Arial" w:hAnsi="Arial" w:cs="Arial"/>
          <w:sz w:val="22"/>
          <w:szCs w:val="22"/>
          <w:lang w:val="en-NG"/>
        </w:rPr>
        <w:t xml:space="preserve">the infographics </w:t>
      </w:r>
      <w:r w:rsidR="00A543F8" w:rsidRPr="000936D1">
        <w:rPr>
          <w:rFonts w:ascii="Arial" w:hAnsi="Arial" w:cs="Arial"/>
          <w:sz w:val="22"/>
          <w:szCs w:val="22"/>
          <w:lang w:val="en-NG"/>
        </w:rPr>
        <w:t xml:space="preserve">satisfactory before payment </w:t>
      </w:r>
      <w:r w:rsidR="00C6676F">
        <w:rPr>
          <w:rFonts w:ascii="Arial" w:hAnsi="Arial" w:cs="Arial"/>
          <w:sz w:val="22"/>
          <w:szCs w:val="22"/>
          <w:lang w:val="en-NG"/>
        </w:rPr>
        <w:t>is</w:t>
      </w:r>
      <w:r w:rsidR="00A543F8" w:rsidRPr="000936D1">
        <w:rPr>
          <w:rFonts w:ascii="Arial" w:hAnsi="Arial" w:cs="Arial"/>
          <w:sz w:val="22"/>
          <w:szCs w:val="22"/>
          <w:lang w:val="en-NG"/>
        </w:rPr>
        <w:t xml:space="preserve"> made.</w:t>
      </w:r>
    </w:p>
    <w:p w14:paraId="3DD9F1A7" w14:textId="77777777" w:rsidR="003C01C7" w:rsidRPr="000936D1" w:rsidRDefault="003C01C7" w:rsidP="00496054">
      <w:pPr>
        <w:jc w:val="both"/>
        <w:rPr>
          <w:rFonts w:ascii="Arial" w:hAnsi="Arial" w:cs="Arial"/>
          <w:b/>
          <w:bCs/>
          <w:sz w:val="22"/>
          <w:szCs w:val="22"/>
          <w:lang w:val="en-NG"/>
        </w:rPr>
      </w:pPr>
    </w:p>
    <w:p w14:paraId="62D7C713" w14:textId="17EEC3CB" w:rsidR="00305C2E" w:rsidRPr="000936D1" w:rsidRDefault="00305C2E" w:rsidP="004960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36D1">
        <w:rPr>
          <w:rFonts w:ascii="Arial" w:hAnsi="Arial" w:cs="Arial"/>
          <w:b/>
          <w:bCs/>
          <w:sz w:val="22"/>
          <w:szCs w:val="22"/>
        </w:rPr>
        <w:t>Ownership of Output</w:t>
      </w:r>
    </w:p>
    <w:p w14:paraId="4686E706" w14:textId="42778E05" w:rsidR="00305C2E" w:rsidRPr="000936D1" w:rsidRDefault="00305C2E" w:rsidP="00496054">
      <w:p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</w:rPr>
        <w:t>Outputs of the work done as stipulated in the call expression of interest belongs to ActionAid Nigeria</w:t>
      </w:r>
      <w:r w:rsidR="00974808" w:rsidRPr="000936D1">
        <w:rPr>
          <w:rFonts w:ascii="Arial" w:hAnsi="Arial" w:cs="Arial"/>
          <w:sz w:val="22"/>
          <w:szCs w:val="22"/>
        </w:rPr>
        <w:t>.</w:t>
      </w:r>
    </w:p>
    <w:p w14:paraId="58969E53" w14:textId="77777777" w:rsidR="00A543F8" w:rsidRPr="000936D1" w:rsidRDefault="00A543F8" w:rsidP="00496054">
      <w:pPr>
        <w:jc w:val="both"/>
        <w:rPr>
          <w:rFonts w:ascii="Arial" w:hAnsi="Arial" w:cs="Arial"/>
          <w:sz w:val="22"/>
          <w:szCs w:val="22"/>
          <w:lang w:val="en-NG"/>
        </w:rPr>
      </w:pPr>
    </w:p>
    <w:p w14:paraId="4CCBBE79" w14:textId="41F28BF0" w:rsidR="00F43FD1" w:rsidRPr="000936D1" w:rsidRDefault="00A543F8" w:rsidP="00496054">
      <w:pPr>
        <w:jc w:val="both"/>
        <w:rPr>
          <w:rFonts w:ascii="Arial" w:hAnsi="Arial" w:cs="Arial"/>
          <w:b/>
          <w:bCs/>
          <w:sz w:val="22"/>
          <w:szCs w:val="22"/>
          <w:lang w:val="en-NG"/>
        </w:rPr>
      </w:pPr>
      <w:r w:rsidRPr="000936D1">
        <w:rPr>
          <w:rFonts w:ascii="Arial" w:hAnsi="Arial" w:cs="Arial"/>
          <w:b/>
          <w:bCs/>
          <w:sz w:val="22"/>
          <w:szCs w:val="22"/>
          <w:lang w:val="en-NG"/>
        </w:rPr>
        <w:t xml:space="preserve">Submission of </w:t>
      </w:r>
      <w:r w:rsidR="00974808" w:rsidRPr="000936D1">
        <w:rPr>
          <w:rFonts w:ascii="Arial" w:hAnsi="Arial" w:cs="Arial"/>
          <w:b/>
          <w:bCs/>
          <w:sz w:val="22"/>
          <w:szCs w:val="22"/>
          <w:lang w:val="en-NG"/>
        </w:rPr>
        <w:t>E</w:t>
      </w:r>
      <w:r w:rsidRPr="000936D1">
        <w:rPr>
          <w:rFonts w:ascii="Arial" w:hAnsi="Arial" w:cs="Arial"/>
          <w:b/>
          <w:bCs/>
          <w:sz w:val="22"/>
          <w:szCs w:val="22"/>
          <w:lang w:val="en-NG"/>
        </w:rPr>
        <w:t xml:space="preserve">xpression of </w:t>
      </w:r>
      <w:r w:rsidR="00974808" w:rsidRPr="000936D1">
        <w:rPr>
          <w:rFonts w:ascii="Arial" w:hAnsi="Arial" w:cs="Arial"/>
          <w:b/>
          <w:bCs/>
          <w:sz w:val="22"/>
          <w:szCs w:val="22"/>
          <w:lang w:val="en-NG"/>
        </w:rPr>
        <w:t>I</w:t>
      </w:r>
      <w:r w:rsidRPr="000936D1">
        <w:rPr>
          <w:rFonts w:ascii="Arial" w:hAnsi="Arial" w:cs="Arial"/>
          <w:b/>
          <w:bCs/>
          <w:sz w:val="22"/>
          <w:szCs w:val="22"/>
          <w:lang w:val="en-NG"/>
        </w:rPr>
        <w:t>nterest</w:t>
      </w:r>
    </w:p>
    <w:p w14:paraId="73646BEF" w14:textId="452AF402" w:rsidR="00533E7B" w:rsidRPr="000936D1" w:rsidRDefault="00A543F8" w:rsidP="00496054">
      <w:pPr>
        <w:jc w:val="both"/>
        <w:rPr>
          <w:rFonts w:ascii="Arial" w:hAnsi="Arial" w:cs="Arial"/>
          <w:sz w:val="22"/>
          <w:szCs w:val="22"/>
        </w:rPr>
      </w:pPr>
      <w:r w:rsidRPr="000936D1">
        <w:rPr>
          <w:rFonts w:ascii="Arial" w:hAnsi="Arial" w:cs="Arial"/>
          <w:sz w:val="22"/>
          <w:szCs w:val="22"/>
          <w:lang w:val="en-NG"/>
        </w:rPr>
        <w:t>Please send us your expression of interest</w:t>
      </w:r>
      <w:r w:rsidR="00F43FD1" w:rsidRPr="000936D1">
        <w:rPr>
          <w:rFonts w:ascii="Arial" w:hAnsi="Arial" w:cs="Arial"/>
          <w:sz w:val="22"/>
          <w:szCs w:val="22"/>
        </w:rPr>
        <w:t xml:space="preserve"> (detailing how you intend to accomplish this assignment)</w:t>
      </w:r>
      <w:r w:rsidRPr="000936D1">
        <w:rPr>
          <w:rFonts w:ascii="Arial" w:hAnsi="Arial" w:cs="Arial"/>
          <w:sz w:val="22"/>
          <w:szCs w:val="22"/>
          <w:lang w:val="en-NG"/>
        </w:rPr>
        <w:t xml:space="preserve"> and profile to: </w:t>
      </w:r>
      <w:hyperlink r:id="rId12" w:history="1">
        <w:r w:rsidR="004531AA" w:rsidRPr="000936D1">
          <w:rPr>
            <w:rStyle w:val="Hyperlink"/>
            <w:rFonts w:ascii="Arial" w:hAnsi="Arial" w:cs="Arial"/>
            <w:sz w:val="22"/>
            <w:szCs w:val="22"/>
            <w:lang w:val="en-NG"/>
          </w:rPr>
          <w:t>procurement.nigeria@actionaid.org</w:t>
        </w:r>
      </w:hyperlink>
      <w:r w:rsidR="004531AA" w:rsidRPr="000936D1">
        <w:rPr>
          <w:rFonts w:ascii="Arial" w:hAnsi="Arial" w:cs="Arial"/>
          <w:sz w:val="22"/>
          <w:szCs w:val="22"/>
        </w:rPr>
        <w:t xml:space="preserve"> </w:t>
      </w:r>
      <w:r w:rsidRPr="000936D1">
        <w:rPr>
          <w:rFonts w:ascii="Arial" w:hAnsi="Arial" w:cs="Arial"/>
          <w:sz w:val="22"/>
          <w:szCs w:val="22"/>
          <w:lang w:val="en-NG"/>
        </w:rPr>
        <w:t>on or before</w:t>
      </w:r>
      <w:r w:rsidR="003D7383">
        <w:rPr>
          <w:rFonts w:ascii="Arial" w:hAnsi="Arial" w:cs="Arial"/>
          <w:sz w:val="22"/>
          <w:szCs w:val="22"/>
          <w:lang w:val="en-NG"/>
        </w:rPr>
        <w:t xml:space="preserve"> </w:t>
      </w:r>
      <w:r w:rsidR="003D7383" w:rsidRPr="003D7383">
        <w:rPr>
          <w:rFonts w:ascii="Arial" w:hAnsi="Arial" w:cs="Arial"/>
          <w:b/>
          <w:bCs/>
          <w:sz w:val="22"/>
          <w:szCs w:val="22"/>
          <w:lang w:val="en-NG"/>
        </w:rPr>
        <w:t>14th</w:t>
      </w:r>
      <w:r w:rsidR="003D7383">
        <w:rPr>
          <w:rFonts w:ascii="Arial" w:hAnsi="Arial" w:cs="Arial"/>
          <w:sz w:val="22"/>
          <w:szCs w:val="22"/>
          <w:lang w:val="en-NG"/>
        </w:rPr>
        <w:t xml:space="preserve">  </w:t>
      </w:r>
      <w:r w:rsidR="00B520B4" w:rsidRPr="000936D1">
        <w:rPr>
          <w:rFonts w:ascii="Arial" w:hAnsi="Arial" w:cs="Arial"/>
          <w:b/>
          <w:bCs/>
          <w:sz w:val="22"/>
          <w:szCs w:val="22"/>
        </w:rPr>
        <w:t xml:space="preserve"> </w:t>
      </w:r>
      <w:r w:rsidR="00D01E62" w:rsidRPr="000936D1">
        <w:rPr>
          <w:rFonts w:ascii="Arial" w:hAnsi="Arial" w:cs="Arial"/>
          <w:b/>
          <w:bCs/>
          <w:sz w:val="22"/>
          <w:szCs w:val="22"/>
        </w:rPr>
        <w:t>January 2025</w:t>
      </w:r>
      <w:r w:rsidR="003C01C7" w:rsidRPr="000936D1">
        <w:rPr>
          <w:rFonts w:ascii="Arial" w:hAnsi="Arial" w:cs="Arial"/>
          <w:sz w:val="22"/>
          <w:szCs w:val="22"/>
        </w:rPr>
        <w:t>.</w:t>
      </w:r>
      <w:r w:rsidR="000B1D0B" w:rsidRPr="000936D1">
        <w:rPr>
          <w:rFonts w:ascii="Arial" w:hAnsi="Arial" w:cs="Arial"/>
          <w:sz w:val="22"/>
          <w:szCs w:val="22"/>
        </w:rPr>
        <w:t xml:space="preserve"> Applications should be sent in one Microsoft word document. Only the selected applicant would be contacted.</w:t>
      </w:r>
      <w:bookmarkEnd w:id="0"/>
    </w:p>
    <w:sectPr w:rsidR="00533E7B" w:rsidRPr="000936D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DE2B1" w14:textId="77777777" w:rsidR="00BC3399" w:rsidRDefault="00BC3399" w:rsidP="00D30CCB">
      <w:r>
        <w:separator/>
      </w:r>
    </w:p>
  </w:endnote>
  <w:endnote w:type="continuationSeparator" w:id="0">
    <w:p w14:paraId="4F9ED179" w14:textId="77777777" w:rsidR="00BC3399" w:rsidRDefault="00BC3399" w:rsidP="00D30CCB">
      <w:r>
        <w:continuationSeparator/>
      </w:r>
    </w:p>
  </w:endnote>
  <w:endnote w:type="continuationNotice" w:id="1">
    <w:p w14:paraId="42CA3EFA" w14:textId="77777777" w:rsidR="00BC3399" w:rsidRDefault="00BC3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D2DC" w14:textId="77777777" w:rsidR="00BC3399" w:rsidRDefault="00BC3399" w:rsidP="00D30CCB">
      <w:r>
        <w:separator/>
      </w:r>
    </w:p>
  </w:footnote>
  <w:footnote w:type="continuationSeparator" w:id="0">
    <w:p w14:paraId="1EF92A54" w14:textId="77777777" w:rsidR="00BC3399" w:rsidRDefault="00BC3399" w:rsidP="00D30CCB">
      <w:r>
        <w:continuationSeparator/>
      </w:r>
    </w:p>
  </w:footnote>
  <w:footnote w:type="continuationNotice" w:id="1">
    <w:p w14:paraId="4F97640C" w14:textId="77777777" w:rsidR="00BC3399" w:rsidRDefault="00BC33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EF81F4"/>
    <w:multiLevelType w:val="singleLevel"/>
    <w:tmpl w:val="D8EF81F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BD63450"/>
    <w:multiLevelType w:val="hybridMultilevel"/>
    <w:tmpl w:val="53D467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4574"/>
    <w:multiLevelType w:val="multilevel"/>
    <w:tmpl w:val="481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3F35"/>
    <w:multiLevelType w:val="hybridMultilevel"/>
    <w:tmpl w:val="2B4414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3AEB"/>
    <w:multiLevelType w:val="multilevel"/>
    <w:tmpl w:val="F93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260A3"/>
    <w:multiLevelType w:val="hybridMultilevel"/>
    <w:tmpl w:val="AB5C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33F2"/>
    <w:multiLevelType w:val="hybridMultilevel"/>
    <w:tmpl w:val="6AC6C5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60D72"/>
    <w:multiLevelType w:val="hybridMultilevel"/>
    <w:tmpl w:val="DB70E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2C76"/>
    <w:multiLevelType w:val="multilevel"/>
    <w:tmpl w:val="D7FC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A7E7D"/>
    <w:multiLevelType w:val="hybridMultilevel"/>
    <w:tmpl w:val="C2AE17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A47FA"/>
    <w:multiLevelType w:val="hybridMultilevel"/>
    <w:tmpl w:val="715AF1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97946"/>
    <w:multiLevelType w:val="multilevel"/>
    <w:tmpl w:val="46097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538CB"/>
    <w:multiLevelType w:val="multilevel"/>
    <w:tmpl w:val="12F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BD2C5"/>
    <w:multiLevelType w:val="singleLevel"/>
    <w:tmpl w:val="50DBD2C5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2456A54"/>
    <w:multiLevelType w:val="multilevel"/>
    <w:tmpl w:val="226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A6620"/>
    <w:multiLevelType w:val="hybridMultilevel"/>
    <w:tmpl w:val="8DC071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67C25"/>
    <w:multiLevelType w:val="hybridMultilevel"/>
    <w:tmpl w:val="DADE14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1232E"/>
    <w:multiLevelType w:val="hybridMultilevel"/>
    <w:tmpl w:val="0734B4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035F8"/>
    <w:multiLevelType w:val="hybridMultilevel"/>
    <w:tmpl w:val="2F3A24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81ACB"/>
    <w:multiLevelType w:val="multilevel"/>
    <w:tmpl w:val="27D4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E094D"/>
    <w:multiLevelType w:val="hybridMultilevel"/>
    <w:tmpl w:val="AD32ED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CBFD9"/>
    <w:multiLevelType w:val="singleLevel"/>
    <w:tmpl w:val="7F2CBFD9"/>
    <w:lvl w:ilvl="0">
      <w:start w:val="1"/>
      <w:numFmt w:val="decimal"/>
      <w:suff w:val="space"/>
      <w:lvlText w:val="%1."/>
      <w:lvlJc w:val="left"/>
    </w:lvl>
  </w:abstractNum>
  <w:num w:numId="1" w16cid:durableId="819616432">
    <w:abstractNumId w:val="0"/>
  </w:num>
  <w:num w:numId="2" w16cid:durableId="1445995613">
    <w:abstractNumId w:val="21"/>
  </w:num>
  <w:num w:numId="3" w16cid:durableId="1488396881">
    <w:abstractNumId w:val="11"/>
  </w:num>
  <w:num w:numId="4" w16cid:durableId="705182033">
    <w:abstractNumId w:val="13"/>
  </w:num>
  <w:num w:numId="5" w16cid:durableId="1221020825">
    <w:abstractNumId w:val="15"/>
  </w:num>
  <w:num w:numId="6" w16cid:durableId="1414426754">
    <w:abstractNumId w:val="18"/>
  </w:num>
  <w:num w:numId="7" w16cid:durableId="815757651">
    <w:abstractNumId w:val="10"/>
  </w:num>
  <w:num w:numId="8" w16cid:durableId="1328049213">
    <w:abstractNumId w:val="6"/>
  </w:num>
  <w:num w:numId="9" w16cid:durableId="1242444110">
    <w:abstractNumId w:val="9"/>
  </w:num>
  <w:num w:numId="10" w16cid:durableId="1253050384">
    <w:abstractNumId w:val="20"/>
  </w:num>
  <w:num w:numId="11" w16cid:durableId="986982916">
    <w:abstractNumId w:val="1"/>
  </w:num>
  <w:num w:numId="12" w16cid:durableId="79445683">
    <w:abstractNumId w:val="12"/>
  </w:num>
  <w:num w:numId="13" w16cid:durableId="123694827">
    <w:abstractNumId w:val="4"/>
  </w:num>
  <w:num w:numId="14" w16cid:durableId="630064115">
    <w:abstractNumId w:val="3"/>
  </w:num>
  <w:num w:numId="15" w16cid:durableId="1741827454">
    <w:abstractNumId w:val="16"/>
  </w:num>
  <w:num w:numId="16" w16cid:durableId="69739731">
    <w:abstractNumId w:val="5"/>
  </w:num>
  <w:num w:numId="17" w16cid:durableId="1803382557">
    <w:abstractNumId w:val="8"/>
  </w:num>
  <w:num w:numId="18" w16cid:durableId="1055276095">
    <w:abstractNumId w:val="7"/>
  </w:num>
  <w:num w:numId="19" w16cid:durableId="1116099301">
    <w:abstractNumId w:val="17"/>
  </w:num>
  <w:num w:numId="20" w16cid:durableId="2114860050">
    <w:abstractNumId w:val="19"/>
  </w:num>
  <w:num w:numId="21" w16cid:durableId="842932300">
    <w:abstractNumId w:val="2"/>
  </w:num>
  <w:num w:numId="22" w16cid:durableId="18010685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DE0978"/>
    <w:rsid w:val="0001128F"/>
    <w:rsid w:val="00015117"/>
    <w:rsid w:val="00015E53"/>
    <w:rsid w:val="00025B8D"/>
    <w:rsid w:val="00061770"/>
    <w:rsid w:val="000661D0"/>
    <w:rsid w:val="00067207"/>
    <w:rsid w:val="000826B2"/>
    <w:rsid w:val="00084FFF"/>
    <w:rsid w:val="00086190"/>
    <w:rsid w:val="00087FD8"/>
    <w:rsid w:val="000936D1"/>
    <w:rsid w:val="000963C4"/>
    <w:rsid w:val="00097573"/>
    <w:rsid w:val="000B1D0B"/>
    <w:rsid w:val="000E0069"/>
    <w:rsid w:val="000E3F70"/>
    <w:rsid w:val="000E7A0E"/>
    <w:rsid w:val="001175BA"/>
    <w:rsid w:val="00126657"/>
    <w:rsid w:val="00132E42"/>
    <w:rsid w:val="0013726E"/>
    <w:rsid w:val="001411AA"/>
    <w:rsid w:val="0015115B"/>
    <w:rsid w:val="0015162E"/>
    <w:rsid w:val="00195CC5"/>
    <w:rsid w:val="001A1482"/>
    <w:rsid w:val="001D0050"/>
    <w:rsid w:val="001E00AC"/>
    <w:rsid w:val="001F2E50"/>
    <w:rsid w:val="001F54C1"/>
    <w:rsid w:val="0021361C"/>
    <w:rsid w:val="002144BD"/>
    <w:rsid w:val="00216191"/>
    <w:rsid w:val="00222D64"/>
    <w:rsid w:val="00232EBF"/>
    <w:rsid w:val="00250F06"/>
    <w:rsid w:val="00270C08"/>
    <w:rsid w:val="0027702F"/>
    <w:rsid w:val="00286560"/>
    <w:rsid w:val="00287314"/>
    <w:rsid w:val="0029502E"/>
    <w:rsid w:val="002A2E40"/>
    <w:rsid w:val="002A349F"/>
    <w:rsid w:val="002B1F65"/>
    <w:rsid w:val="002C181F"/>
    <w:rsid w:val="002C42BE"/>
    <w:rsid w:val="002C597C"/>
    <w:rsid w:val="002E34EF"/>
    <w:rsid w:val="002E4566"/>
    <w:rsid w:val="002F352C"/>
    <w:rsid w:val="002F615F"/>
    <w:rsid w:val="00305C2E"/>
    <w:rsid w:val="00327FC7"/>
    <w:rsid w:val="00344859"/>
    <w:rsid w:val="00344E7F"/>
    <w:rsid w:val="00347978"/>
    <w:rsid w:val="0035468C"/>
    <w:rsid w:val="00371F10"/>
    <w:rsid w:val="00391C58"/>
    <w:rsid w:val="00393BCC"/>
    <w:rsid w:val="003A70FE"/>
    <w:rsid w:val="003B1E67"/>
    <w:rsid w:val="003B3345"/>
    <w:rsid w:val="003B6DD3"/>
    <w:rsid w:val="003C01C7"/>
    <w:rsid w:val="003D1E8B"/>
    <w:rsid w:val="003D35B5"/>
    <w:rsid w:val="003D7383"/>
    <w:rsid w:val="003D78FD"/>
    <w:rsid w:val="003E5403"/>
    <w:rsid w:val="003F1A9D"/>
    <w:rsid w:val="00411CD0"/>
    <w:rsid w:val="00411EA9"/>
    <w:rsid w:val="00420BD2"/>
    <w:rsid w:val="00425FBB"/>
    <w:rsid w:val="004317A5"/>
    <w:rsid w:val="00434750"/>
    <w:rsid w:val="00436A94"/>
    <w:rsid w:val="00443687"/>
    <w:rsid w:val="004446A8"/>
    <w:rsid w:val="004531AA"/>
    <w:rsid w:val="004679C8"/>
    <w:rsid w:val="004759DA"/>
    <w:rsid w:val="00496054"/>
    <w:rsid w:val="004A683F"/>
    <w:rsid w:val="004B0774"/>
    <w:rsid w:val="004C12D9"/>
    <w:rsid w:val="004C54BF"/>
    <w:rsid w:val="004E504F"/>
    <w:rsid w:val="00505AF9"/>
    <w:rsid w:val="005102C7"/>
    <w:rsid w:val="0051600D"/>
    <w:rsid w:val="00516DF8"/>
    <w:rsid w:val="00522EC9"/>
    <w:rsid w:val="00531E37"/>
    <w:rsid w:val="00533E7B"/>
    <w:rsid w:val="00540B1D"/>
    <w:rsid w:val="00543B48"/>
    <w:rsid w:val="00552649"/>
    <w:rsid w:val="005600F8"/>
    <w:rsid w:val="00562D6A"/>
    <w:rsid w:val="00563F1D"/>
    <w:rsid w:val="00571653"/>
    <w:rsid w:val="00575D65"/>
    <w:rsid w:val="005951C7"/>
    <w:rsid w:val="00595D2C"/>
    <w:rsid w:val="005A43FD"/>
    <w:rsid w:val="005A44BC"/>
    <w:rsid w:val="005B4A6A"/>
    <w:rsid w:val="005D227A"/>
    <w:rsid w:val="005E3377"/>
    <w:rsid w:val="005E4CE1"/>
    <w:rsid w:val="005E6124"/>
    <w:rsid w:val="005F2DFE"/>
    <w:rsid w:val="005F54A4"/>
    <w:rsid w:val="0060595F"/>
    <w:rsid w:val="006118E1"/>
    <w:rsid w:val="00612FFE"/>
    <w:rsid w:val="006145FC"/>
    <w:rsid w:val="00615A75"/>
    <w:rsid w:val="00620A25"/>
    <w:rsid w:val="00632487"/>
    <w:rsid w:val="0063374D"/>
    <w:rsid w:val="00636843"/>
    <w:rsid w:val="00647D10"/>
    <w:rsid w:val="0065726E"/>
    <w:rsid w:val="0066366C"/>
    <w:rsid w:val="00670A7D"/>
    <w:rsid w:val="00677D60"/>
    <w:rsid w:val="00680008"/>
    <w:rsid w:val="006831A7"/>
    <w:rsid w:val="006A1907"/>
    <w:rsid w:val="006A5079"/>
    <w:rsid w:val="006C0454"/>
    <w:rsid w:val="006E0513"/>
    <w:rsid w:val="006E0954"/>
    <w:rsid w:val="006E1C17"/>
    <w:rsid w:val="006E35D8"/>
    <w:rsid w:val="006F0F36"/>
    <w:rsid w:val="00705909"/>
    <w:rsid w:val="00707EB3"/>
    <w:rsid w:val="00711635"/>
    <w:rsid w:val="00726661"/>
    <w:rsid w:val="00737365"/>
    <w:rsid w:val="00740672"/>
    <w:rsid w:val="00753044"/>
    <w:rsid w:val="0076165E"/>
    <w:rsid w:val="007652BB"/>
    <w:rsid w:val="00780470"/>
    <w:rsid w:val="00784412"/>
    <w:rsid w:val="0079774F"/>
    <w:rsid w:val="007A41EE"/>
    <w:rsid w:val="007C18A3"/>
    <w:rsid w:val="007D0793"/>
    <w:rsid w:val="007D2861"/>
    <w:rsid w:val="007D5625"/>
    <w:rsid w:val="007E1745"/>
    <w:rsid w:val="007E5D93"/>
    <w:rsid w:val="007F0D77"/>
    <w:rsid w:val="007F4D3D"/>
    <w:rsid w:val="00810014"/>
    <w:rsid w:val="0081366B"/>
    <w:rsid w:val="00817D58"/>
    <w:rsid w:val="00817E48"/>
    <w:rsid w:val="008206DD"/>
    <w:rsid w:val="00823920"/>
    <w:rsid w:val="00824058"/>
    <w:rsid w:val="0084437F"/>
    <w:rsid w:val="00852C9B"/>
    <w:rsid w:val="00864185"/>
    <w:rsid w:val="00867481"/>
    <w:rsid w:val="00870B4E"/>
    <w:rsid w:val="00874406"/>
    <w:rsid w:val="008A7394"/>
    <w:rsid w:val="008B3A65"/>
    <w:rsid w:val="008D3DAB"/>
    <w:rsid w:val="008D5C61"/>
    <w:rsid w:val="0091364F"/>
    <w:rsid w:val="00934277"/>
    <w:rsid w:val="00934E1F"/>
    <w:rsid w:val="00954F80"/>
    <w:rsid w:val="009676B9"/>
    <w:rsid w:val="00974808"/>
    <w:rsid w:val="009762C0"/>
    <w:rsid w:val="009915F1"/>
    <w:rsid w:val="009959B6"/>
    <w:rsid w:val="009A310D"/>
    <w:rsid w:val="009B11AF"/>
    <w:rsid w:val="009B7FEB"/>
    <w:rsid w:val="009C0ED8"/>
    <w:rsid w:val="009D4353"/>
    <w:rsid w:val="009D68F1"/>
    <w:rsid w:val="009E1B5C"/>
    <w:rsid w:val="009E4C30"/>
    <w:rsid w:val="009E604B"/>
    <w:rsid w:val="00A1480A"/>
    <w:rsid w:val="00A22095"/>
    <w:rsid w:val="00A348F7"/>
    <w:rsid w:val="00A43E38"/>
    <w:rsid w:val="00A4763F"/>
    <w:rsid w:val="00A543F8"/>
    <w:rsid w:val="00A701E9"/>
    <w:rsid w:val="00A71AB5"/>
    <w:rsid w:val="00A7623A"/>
    <w:rsid w:val="00A774A7"/>
    <w:rsid w:val="00A81258"/>
    <w:rsid w:val="00A8418D"/>
    <w:rsid w:val="00A8660B"/>
    <w:rsid w:val="00A87496"/>
    <w:rsid w:val="00A8764A"/>
    <w:rsid w:val="00A900FA"/>
    <w:rsid w:val="00AA1D23"/>
    <w:rsid w:val="00AB7403"/>
    <w:rsid w:val="00AD3288"/>
    <w:rsid w:val="00AE0F67"/>
    <w:rsid w:val="00AE6D5F"/>
    <w:rsid w:val="00AF012A"/>
    <w:rsid w:val="00B152CB"/>
    <w:rsid w:val="00B23670"/>
    <w:rsid w:val="00B45372"/>
    <w:rsid w:val="00B501AF"/>
    <w:rsid w:val="00B520B4"/>
    <w:rsid w:val="00B57E8C"/>
    <w:rsid w:val="00B613F3"/>
    <w:rsid w:val="00B621E3"/>
    <w:rsid w:val="00B7189C"/>
    <w:rsid w:val="00B80ED4"/>
    <w:rsid w:val="00B81316"/>
    <w:rsid w:val="00B902DA"/>
    <w:rsid w:val="00BA1405"/>
    <w:rsid w:val="00BA5A9E"/>
    <w:rsid w:val="00BB0394"/>
    <w:rsid w:val="00BB47D6"/>
    <w:rsid w:val="00BC3399"/>
    <w:rsid w:val="00BC3DFD"/>
    <w:rsid w:val="00BC795D"/>
    <w:rsid w:val="00BD1FEB"/>
    <w:rsid w:val="00BD46E9"/>
    <w:rsid w:val="00BF4965"/>
    <w:rsid w:val="00C02DB1"/>
    <w:rsid w:val="00C03567"/>
    <w:rsid w:val="00C144DB"/>
    <w:rsid w:val="00C1524A"/>
    <w:rsid w:val="00C15B3B"/>
    <w:rsid w:val="00C23AD2"/>
    <w:rsid w:val="00C42E63"/>
    <w:rsid w:val="00C453FF"/>
    <w:rsid w:val="00C47CB1"/>
    <w:rsid w:val="00C55F2A"/>
    <w:rsid w:val="00C66679"/>
    <w:rsid w:val="00C6676F"/>
    <w:rsid w:val="00C7014F"/>
    <w:rsid w:val="00C72232"/>
    <w:rsid w:val="00C84821"/>
    <w:rsid w:val="00C87CB2"/>
    <w:rsid w:val="00C95205"/>
    <w:rsid w:val="00CA503C"/>
    <w:rsid w:val="00CE5F29"/>
    <w:rsid w:val="00CF0CF2"/>
    <w:rsid w:val="00CF4972"/>
    <w:rsid w:val="00D01E62"/>
    <w:rsid w:val="00D02C61"/>
    <w:rsid w:val="00D21252"/>
    <w:rsid w:val="00D23276"/>
    <w:rsid w:val="00D30CCB"/>
    <w:rsid w:val="00D433C2"/>
    <w:rsid w:val="00D47777"/>
    <w:rsid w:val="00D5468F"/>
    <w:rsid w:val="00D5692A"/>
    <w:rsid w:val="00D6382A"/>
    <w:rsid w:val="00D863A2"/>
    <w:rsid w:val="00D97EE9"/>
    <w:rsid w:val="00DA1B3A"/>
    <w:rsid w:val="00DA2314"/>
    <w:rsid w:val="00DA3043"/>
    <w:rsid w:val="00DA65F6"/>
    <w:rsid w:val="00DA6B28"/>
    <w:rsid w:val="00DC1CD3"/>
    <w:rsid w:val="00DC46FC"/>
    <w:rsid w:val="00DD54B2"/>
    <w:rsid w:val="00DE011C"/>
    <w:rsid w:val="00DE0D9C"/>
    <w:rsid w:val="00DF43F0"/>
    <w:rsid w:val="00E01624"/>
    <w:rsid w:val="00E167C0"/>
    <w:rsid w:val="00E1682F"/>
    <w:rsid w:val="00E20499"/>
    <w:rsid w:val="00E26FAE"/>
    <w:rsid w:val="00E33BEB"/>
    <w:rsid w:val="00E46384"/>
    <w:rsid w:val="00E53616"/>
    <w:rsid w:val="00E62055"/>
    <w:rsid w:val="00E70DD9"/>
    <w:rsid w:val="00E77C7F"/>
    <w:rsid w:val="00E77F77"/>
    <w:rsid w:val="00E82BDE"/>
    <w:rsid w:val="00E84A67"/>
    <w:rsid w:val="00E9312D"/>
    <w:rsid w:val="00EA54A1"/>
    <w:rsid w:val="00EC4FEE"/>
    <w:rsid w:val="00EE2274"/>
    <w:rsid w:val="00EF1DE1"/>
    <w:rsid w:val="00F020F9"/>
    <w:rsid w:val="00F14AC8"/>
    <w:rsid w:val="00F22A53"/>
    <w:rsid w:val="00F254C9"/>
    <w:rsid w:val="00F261A0"/>
    <w:rsid w:val="00F356D9"/>
    <w:rsid w:val="00F43FD1"/>
    <w:rsid w:val="00F45FD7"/>
    <w:rsid w:val="00F515C4"/>
    <w:rsid w:val="00F5528E"/>
    <w:rsid w:val="00F56295"/>
    <w:rsid w:val="00F70F9D"/>
    <w:rsid w:val="00F749B5"/>
    <w:rsid w:val="00F80CD9"/>
    <w:rsid w:val="00F90EB9"/>
    <w:rsid w:val="00F92033"/>
    <w:rsid w:val="00FA66DB"/>
    <w:rsid w:val="00FC51C7"/>
    <w:rsid w:val="00FC70CA"/>
    <w:rsid w:val="00FD2A5F"/>
    <w:rsid w:val="00FD48A9"/>
    <w:rsid w:val="00FD709F"/>
    <w:rsid w:val="00FE2836"/>
    <w:rsid w:val="01142271"/>
    <w:rsid w:val="0246036E"/>
    <w:rsid w:val="07AA40F9"/>
    <w:rsid w:val="08375A89"/>
    <w:rsid w:val="0FF33436"/>
    <w:rsid w:val="13DE0978"/>
    <w:rsid w:val="16F577B6"/>
    <w:rsid w:val="1D0A73B1"/>
    <w:rsid w:val="1DE2466D"/>
    <w:rsid w:val="2A3732D1"/>
    <w:rsid w:val="2B0E422E"/>
    <w:rsid w:val="2CD57293"/>
    <w:rsid w:val="34286A33"/>
    <w:rsid w:val="3439491D"/>
    <w:rsid w:val="39DF07FF"/>
    <w:rsid w:val="3B3C653D"/>
    <w:rsid w:val="44C04B5B"/>
    <w:rsid w:val="47870B60"/>
    <w:rsid w:val="482B34F2"/>
    <w:rsid w:val="4BFA6AB7"/>
    <w:rsid w:val="507B573E"/>
    <w:rsid w:val="557B2E4B"/>
    <w:rsid w:val="56D26C7F"/>
    <w:rsid w:val="56DD31B2"/>
    <w:rsid w:val="585D3D56"/>
    <w:rsid w:val="58AF1ED7"/>
    <w:rsid w:val="5911172D"/>
    <w:rsid w:val="678C2D71"/>
    <w:rsid w:val="6B472278"/>
    <w:rsid w:val="6D576158"/>
    <w:rsid w:val="6DBA006B"/>
    <w:rsid w:val="6E8D386E"/>
    <w:rsid w:val="6F1063C6"/>
    <w:rsid w:val="703A2881"/>
    <w:rsid w:val="71A91567"/>
    <w:rsid w:val="777D3F34"/>
    <w:rsid w:val="7DE23A23"/>
    <w:rsid w:val="7E1B3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DF8ED2"/>
  <w15:docId w15:val="{920C667E-47C2-4238-BBFE-E8DF5593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NG" w:eastAsia="en-N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353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WasafiriContentText">
    <w:name w:val="Wasafiri Content Text"/>
    <w:basedOn w:val="Normal"/>
    <w:uiPriority w:val="99"/>
    <w:qFormat/>
    <w:pPr>
      <w:jc w:val="both"/>
    </w:pPr>
    <w:rPr>
      <w:rFonts w:ascii="Helvetica" w:eastAsia="Times New Roman" w:hAnsi="Helvetica" w:cs="Helvetica"/>
      <w:sz w:val="22"/>
      <w:szCs w:val="22"/>
      <w:lang w:val="en-GB" w:eastAsia="en-US"/>
    </w:rPr>
  </w:style>
  <w:style w:type="paragraph" w:styleId="ListParagraph">
    <w:name w:val="List Paragraph"/>
    <w:basedOn w:val="Normal"/>
    <w:link w:val="ListParagraphChar"/>
    <w:unhideWhenUsed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Theme="minorHAnsi" w:eastAsiaTheme="minorEastAsia" w:hAnsiTheme="minorHAnsi" w:cstheme="minorBidi"/>
      <w:lang w:eastAsia="zh-CN"/>
    </w:rPr>
  </w:style>
  <w:style w:type="paragraph" w:styleId="NoSpacing">
    <w:name w:val="No Spacing"/>
    <w:uiPriority w:val="1"/>
    <w:qFormat/>
    <w:rPr>
      <w:rFonts w:ascii="Arial" w:eastAsia="Arial" w:hAnsi="Arial" w:cs="Arial"/>
      <w:sz w:val="22"/>
      <w:szCs w:val="22"/>
      <w:lang w:val="en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31A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D30CCB"/>
  </w:style>
  <w:style w:type="character" w:customStyle="1" w:styleId="FootnoteTextChar">
    <w:name w:val="Footnote Text Char"/>
    <w:basedOn w:val="DefaultParagraphFont"/>
    <w:link w:val="FootnoteText"/>
    <w:semiHidden/>
    <w:rsid w:val="00D30CCB"/>
    <w:rPr>
      <w:rFonts w:asciiTheme="minorHAnsi" w:eastAsiaTheme="minorEastAsia" w:hAnsiTheme="minorHAnsi" w:cstheme="minorBidi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D30CCB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30CCB"/>
  </w:style>
  <w:style w:type="character" w:customStyle="1" w:styleId="EndnoteTextChar">
    <w:name w:val="Endnote Text Char"/>
    <w:basedOn w:val="DefaultParagraphFont"/>
    <w:link w:val="EndnoteText"/>
    <w:semiHidden/>
    <w:rsid w:val="00D30CCB"/>
    <w:rPr>
      <w:rFonts w:asciiTheme="minorHAnsi" w:eastAsiaTheme="minorEastAsia" w:hAnsiTheme="minorHAnsi" w:cstheme="minorBidi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30CC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DA30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E3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35D8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6E3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35D8"/>
    <w:rPr>
      <w:rFonts w:asciiTheme="minorHAnsi" w:eastAsiaTheme="minorEastAsia" w:hAnsiTheme="minorHAnsi" w:cstheme="minorBidi"/>
      <w:lang w:val="en-US" w:eastAsia="zh-CN"/>
    </w:rPr>
  </w:style>
  <w:style w:type="paragraph" w:styleId="Revision">
    <w:name w:val="Revision"/>
    <w:hidden/>
    <w:uiPriority w:val="99"/>
    <w:unhideWhenUsed/>
    <w:rsid w:val="00087FD8"/>
    <w:rPr>
      <w:rFonts w:asciiTheme="minorHAnsi" w:eastAsiaTheme="minorEastAsia" w:hAnsiTheme="minorHAnsi" w:cstheme="minorBidi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863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63A2"/>
  </w:style>
  <w:style w:type="character" w:customStyle="1" w:styleId="CommentTextChar">
    <w:name w:val="Comment Text Char"/>
    <w:basedOn w:val="DefaultParagraphFont"/>
    <w:link w:val="CommentText"/>
    <w:rsid w:val="00D863A2"/>
    <w:rPr>
      <w:rFonts w:asciiTheme="minorHAnsi" w:eastAsiaTheme="minorEastAsia" w:hAnsiTheme="minorHAnsi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6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63A2"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nigeria@actionai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02680B5FE4447BDE78C050DDEB0CA" ma:contentTypeVersion="17" ma:contentTypeDescription="Create a new document." ma:contentTypeScope="" ma:versionID="7281fb2d7dc73d471f0ac1a4dfb7390b">
  <xsd:schema xmlns:xsd="http://www.w3.org/2001/XMLSchema" xmlns:xs="http://www.w3.org/2001/XMLSchema" xmlns:p="http://schemas.microsoft.com/office/2006/metadata/properties" xmlns:ns3="9164df48-f665-4cfb-a24f-1b27f037fea1" xmlns:ns4="c2b19fff-6812-4483-b982-8428cf51bf42" targetNamespace="http://schemas.microsoft.com/office/2006/metadata/properties" ma:root="true" ma:fieldsID="4a0a2d95a2f4487da89b60ad18a8f84b" ns3:_="" ns4:_="">
    <xsd:import namespace="9164df48-f665-4cfb-a24f-1b27f037fea1"/>
    <xsd:import namespace="c2b19fff-6812-4483-b982-8428cf51b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4df48-f665-4cfb-a24f-1b27f037f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19fff-6812-4483-b982-8428cf51b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64df48-f665-4cfb-a24f-1b27f037fe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A699E-3F17-408B-A1BE-13B8A500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4df48-f665-4cfb-a24f-1b27f037fea1"/>
    <ds:schemaRef ds:uri="c2b19fff-6812-4483-b982-8428cf51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CF66C-5CA5-47BE-9233-72AADF32E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1D4D3-1715-49F1-ACE4-D0E4194AB8F0}">
  <ds:schemaRefs>
    <ds:schemaRef ds:uri="http://schemas.microsoft.com/office/2006/metadata/properties"/>
    <ds:schemaRef ds:uri="http://schemas.microsoft.com/office/infopath/2007/PartnerControls"/>
    <ds:schemaRef ds:uri="9164df48-f665-4cfb-a24f-1b27f037fea1"/>
  </ds:schemaRefs>
</ds:datastoreItem>
</file>

<file path=customXml/itemProps4.xml><?xml version="1.0" encoding="utf-8"?>
<ds:datastoreItem xmlns:ds="http://schemas.openxmlformats.org/officeDocument/2006/customXml" ds:itemID="{012B447D-74FF-4E91-9132-25A69D102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Alhassan Salawu</cp:lastModifiedBy>
  <cp:revision>3</cp:revision>
  <dcterms:created xsi:type="dcterms:W3CDTF">2024-12-11T08:36:00Z</dcterms:created>
  <dcterms:modified xsi:type="dcterms:W3CDTF">2024-12-12T15:04:00Z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16F7337A211049B88EF31003B3A42372_13</vt:lpwstr>
  </property>
  <property fmtid="{D5CDD505-2E9C-101B-9397-08002B2CF9AE}" pid="4" name="ContentTypeId">
    <vt:lpwstr>0x01010095D02680B5FE4447BDE78C050DDEB0CA</vt:lpwstr>
  </property>
</Properties>
</file>